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108" w:type="dxa"/>
        <w:tblLayout w:type="fixed"/>
        <w:tblLook w:val="04A0" w:firstRow="1" w:lastRow="0" w:firstColumn="1" w:lastColumn="0" w:noHBand="0" w:noVBand="1"/>
      </w:tblPr>
      <w:tblGrid>
        <w:gridCol w:w="3261"/>
        <w:gridCol w:w="6099"/>
      </w:tblGrid>
      <w:tr w:rsidR="00813453" w:rsidRPr="007E3E8D" w:rsidTr="006C7BEA">
        <w:tc>
          <w:tcPr>
            <w:tcW w:w="3261" w:type="dxa"/>
            <w:hideMark/>
          </w:tcPr>
          <w:p w:rsidR="00813453" w:rsidRPr="007E3E8D" w:rsidRDefault="00813453" w:rsidP="006C7BEA">
            <w:pPr>
              <w:spacing w:after="0" w:line="240" w:lineRule="auto"/>
              <w:jc w:val="center"/>
              <w:rPr>
                <w:rFonts w:ascii="Times New Roman" w:hAnsi="Times New Roman"/>
                <w:b/>
                <w:sz w:val="28"/>
                <w:szCs w:val="28"/>
              </w:rPr>
            </w:pPr>
            <w:r w:rsidRPr="007E3E8D">
              <w:rPr>
                <w:rFonts w:ascii="Times New Roman" w:hAnsi="Times New Roman"/>
                <w:b/>
                <w:sz w:val="28"/>
                <w:szCs w:val="28"/>
              </w:rPr>
              <w:t>ỦY BAN NHÂN DÂN</w:t>
            </w:r>
          </w:p>
          <w:p w:rsidR="00813453" w:rsidRPr="007E3E8D" w:rsidRDefault="00813453" w:rsidP="006C7BEA">
            <w:pPr>
              <w:spacing w:after="0" w:line="240" w:lineRule="auto"/>
              <w:jc w:val="center"/>
              <w:rPr>
                <w:rFonts w:ascii="Times New Roman" w:hAnsi="Times New Roman"/>
                <w:b/>
                <w:sz w:val="28"/>
                <w:szCs w:val="28"/>
              </w:rPr>
            </w:pPr>
            <w:r w:rsidRPr="007E3E8D">
              <w:rPr>
                <w:rFonts w:ascii="Times New Roman" w:hAnsi="Times New Roman"/>
                <w:b/>
                <w:sz w:val="28"/>
                <w:szCs w:val="28"/>
              </w:rPr>
              <w:t>XÃ HẢI DƯƠNG</w:t>
            </w:r>
          </w:p>
        </w:tc>
        <w:tc>
          <w:tcPr>
            <w:tcW w:w="6099" w:type="dxa"/>
            <w:hideMark/>
          </w:tcPr>
          <w:p w:rsidR="00813453" w:rsidRPr="007E3E8D" w:rsidRDefault="00813453" w:rsidP="006C7BEA">
            <w:pPr>
              <w:spacing w:after="0" w:line="240" w:lineRule="auto"/>
              <w:jc w:val="center"/>
              <w:rPr>
                <w:rFonts w:ascii="Times New Roman" w:hAnsi="Times New Roman"/>
                <w:b/>
                <w:sz w:val="28"/>
                <w:szCs w:val="28"/>
              </w:rPr>
            </w:pPr>
            <w:r w:rsidRPr="007E3E8D">
              <w:rPr>
                <w:rFonts w:ascii="Times New Roman" w:hAnsi="Times New Roman"/>
                <w:b/>
                <w:sz w:val="28"/>
                <w:szCs w:val="28"/>
              </w:rPr>
              <w:t>CỘNG HÒA XÃ HỘI CHỦ NGHĨA VIỆT NAM</w:t>
            </w:r>
          </w:p>
          <w:p w:rsidR="00813453" w:rsidRPr="007E3E8D" w:rsidRDefault="00813453" w:rsidP="006C7BEA">
            <w:pPr>
              <w:spacing w:after="0" w:line="240" w:lineRule="auto"/>
              <w:jc w:val="center"/>
              <w:rPr>
                <w:rFonts w:ascii="Times New Roman" w:hAnsi="Times New Roman"/>
                <w:b/>
                <w:sz w:val="28"/>
                <w:szCs w:val="28"/>
              </w:rPr>
            </w:pPr>
            <w:r w:rsidRPr="007E3E8D">
              <w:rPr>
                <w:rFonts w:ascii="Times New Roman" w:hAnsi="Times New Roman"/>
                <w:b/>
                <w:sz w:val="28"/>
                <w:szCs w:val="28"/>
              </w:rPr>
              <w:t>Độc lập - Tự do - Hạnh phúc</w:t>
            </w:r>
          </w:p>
        </w:tc>
      </w:tr>
      <w:tr w:rsidR="00813453" w:rsidRPr="007E3E8D" w:rsidTr="006C7BEA">
        <w:tc>
          <w:tcPr>
            <w:tcW w:w="3261" w:type="dxa"/>
            <w:hideMark/>
          </w:tcPr>
          <w:p w:rsidR="00813453" w:rsidRPr="007E3E8D" w:rsidRDefault="00813453" w:rsidP="006C7BEA">
            <w:pPr>
              <w:spacing w:after="0" w:line="240" w:lineRule="auto"/>
              <w:jc w:val="center"/>
              <w:rPr>
                <w:rFonts w:ascii="Times New Roman" w:hAnsi="Times New Roman"/>
                <w:noProof/>
                <w:sz w:val="28"/>
                <w:szCs w:val="28"/>
              </w:rPr>
            </w:pPr>
            <w:r w:rsidRPr="007E3E8D">
              <w:rPr>
                <w:rFonts w:ascii="Times New Roman" w:hAnsi="Times New Roman"/>
                <w:noProof/>
                <w:sz w:val="28"/>
                <w:szCs w:val="28"/>
              </w:rPr>
              <mc:AlternateContent>
                <mc:Choice Requires="wps">
                  <w:drawing>
                    <wp:anchor distT="4294967294" distB="4294967294" distL="114300" distR="114300" simplePos="0" relativeHeight="251659264" behindDoc="0" locked="0" layoutInCell="1" allowOverlap="1" wp14:anchorId="34A1E0F4" wp14:editId="413FCA41">
                      <wp:simplePos x="0" y="0"/>
                      <wp:positionH relativeFrom="column">
                        <wp:posOffset>534670</wp:posOffset>
                      </wp:positionH>
                      <wp:positionV relativeFrom="paragraph">
                        <wp:posOffset>12064</wp:posOffset>
                      </wp:positionV>
                      <wp:extent cx="883920" cy="0"/>
                      <wp:effectExtent l="0" t="0" r="3048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3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542F6" id="Straight Connector 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1pt,.95pt" to="111.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fN6HA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heLp+UEOkgHV0LyIc9Y5z9x3aFgFFgKFVQjOTm9OB94&#10;kHwICcdKb4WUsfNSob7Ay9lkFhOcloIFZwhztjmU0qITCbMTv1gUeB7DrD4qFsFaTtjmZnsi5NWG&#10;y6UKeFAJ0LlZ1+H4sUyXm8VmMR1NJ/PNaJpW1ejjtpyO5tvsw6x6qsqyyn4Gatk0bwVjXAV2w6Bm&#10;078bhNuTuY7YfVTvMiRv0aNeQHb4R9KxlaF71zk4aHbZ2aHFMJsx+PaOwvA/7sF+fO3rXwAAAP//&#10;AwBQSwMEFAAGAAgAAAAhAAhI2VnZAAAABgEAAA8AAABkcnMvZG93bnJldi54bWxMjs1OwzAQhO9I&#10;vIO1SFwq6uBWqIQ4FQJy40IBcd3GSxIRr9PYbQNPz8IFjvOjma9YT75XBxpjF9jC5TwDRVwH13Fj&#10;4eW5uliBignZYR+YLHxShHV5elJg7sKRn+iwSY2SEY45WmhTGnKtY92SxzgPA7Fk72H0mESOjXYj&#10;HmXc99pk2ZX22LE8tDjQXUv1x2bvLcTqlXbV16yeZW+LJpDZ3T8+oLXnZ9PtDahEU/orww++oEMp&#10;TNuwZxdVb2G1NNIU/xqUxMYslqC2v1qXhf6PX34DAAD//wMAUEsBAi0AFAAGAAgAAAAhALaDOJL+&#10;AAAA4QEAABMAAAAAAAAAAAAAAAAAAAAAAFtDb250ZW50X1R5cGVzXS54bWxQSwECLQAUAAYACAAA&#10;ACEAOP0h/9YAAACUAQAACwAAAAAAAAAAAAAAAAAvAQAAX3JlbHMvLnJlbHNQSwECLQAUAAYACAAA&#10;ACEAZNHzehwCAAA1BAAADgAAAAAAAAAAAAAAAAAuAgAAZHJzL2Uyb0RvYy54bWxQSwECLQAUAAYA&#10;CAAAACEACEjZWdkAAAAGAQAADwAAAAAAAAAAAAAAAAB2BAAAZHJzL2Rvd25yZXYueG1sUEsFBgAA&#10;AAAEAAQA8wAAAHwFAAAAAA==&#10;"/>
                  </w:pict>
                </mc:Fallback>
              </mc:AlternateContent>
            </w:r>
          </w:p>
          <w:p w:rsidR="00813453" w:rsidRPr="007E3E8D" w:rsidRDefault="00813453" w:rsidP="006C7BEA">
            <w:pPr>
              <w:spacing w:after="0" w:line="240" w:lineRule="auto"/>
              <w:jc w:val="center"/>
              <w:rPr>
                <w:rFonts w:ascii="Times New Roman" w:hAnsi="Times New Roman"/>
                <w:sz w:val="28"/>
                <w:szCs w:val="28"/>
              </w:rPr>
            </w:pPr>
            <w:r w:rsidRPr="007E3E8D">
              <w:rPr>
                <w:rFonts w:ascii="Times New Roman" w:hAnsi="Times New Roman"/>
                <w:noProof/>
                <w:sz w:val="28"/>
                <w:szCs w:val="28"/>
              </w:rPr>
              <w:t>Số</w:t>
            </w:r>
            <w:r w:rsidR="00D71871">
              <w:rPr>
                <w:rFonts w:ascii="Times New Roman" w:hAnsi="Times New Roman"/>
                <w:sz w:val="28"/>
                <w:szCs w:val="28"/>
              </w:rPr>
              <w:t>: 262</w:t>
            </w:r>
            <w:r w:rsidRPr="007E3E8D">
              <w:rPr>
                <w:rFonts w:ascii="Times New Roman" w:hAnsi="Times New Roman"/>
                <w:sz w:val="28"/>
                <w:szCs w:val="28"/>
              </w:rPr>
              <w:t>/TB-UBND</w:t>
            </w:r>
          </w:p>
        </w:tc>
        <w:tc>
          <w:tcPr>
            <w:tcW w:w="6099" w:type="dxa"/>
            <w:hideMark/>
          </w:tcPr>
          <w:p w:rsidR="00813453" w:rsidRPr="007E3E8D" w:rsidRDefault="00813453" w:rsidP="006C7BEA">
            <w:pPr>
              <w:spacing w:after="0" w:line="240" w:lineRule="auto"/>
              <w:jc w:val="center"/>
              <w:rPr>
                <w:rFonts w:ascii="Times New Roman" w:hAnsi="Times New Roman"/>
                <w:sz w:val="28"/>
                <w:szCs w:val="28"/>
              </w:rPr>
            </w:pPr>
            <w:r w:rsidRPr="007E3E8D">
              <w:rPr>
                <w:rFonts w:ascii="Times New Roman" w:hAnsi="Times New Roman"/>
                <w:noProof/>
                <w:sz w:val="28"/>
                <w:szCs w:val="28"/>
              </w:rPr>
              <mc:AlternateContent>
                <mc:Choice Requires="wps">
                  <w:drawing>
                    <wp:anchor distT="4294967294" distB="4294967294" distL="114300" distR="114300" simplePos="0" relativeHeight="251660288" behindDoc="0" locked="0" layoutInCell="1" allowOverlap="1" wp14:anchorId="473F02BE" wp14:editId="575918C6">
                      <wp:simplePos x="0" y="0"/>
                      <wp:positionH relativeFrom="column">
                        <wp:posOffset>948690</wp:posOffset>
                      </wp:positionH>
                      <wp:positionV relativeFrom="paragraph">
                        <wp:posOffset>29209</wp:posOffset>
                      </wp:positionV>
                      <wp:extent cx="1768475" cy="0"/>
                      <wp:effectExtent l="0" t="0" r="222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8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23558" id="Straight Connector 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4.7pt,2.3pt" to="213.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MzM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7ms3zJyBJb76EFLdEY53/xHWPglFiKVSQjRTk+OJ8&#10;IEKKW0g4VnojpIytlwoNJV5MJ9OY4LQULDhDmLPtvpIWHUkYnvjFqsDzGGb1QbEI1nHC1lfbEyEv&#10;NlwuVcCDUoDO1bpMx49FuljP1/N8lE9m61Ge1vXo46bKR7NN9jStP9RVVWc/A7UsLzrBGFeB3W1S&#10;s/zvJuH6Zi4zdp/VuwzJW/SoF5C9/SPp2MvQvssg7DU7b+2txzCcMfj6kML0P+7Bfnzuq18AAAD/&#10;/wMAUEsDBBQABgAIAAAAIQACSHkt2gAAAAcBAAAPAAAAZHJzL2Rvd25yZXYueG1sTI7BTsMwEETv&#10;SPyDtUhcKuoQokJDnAoBuXFpAXHdxksSEa/T2G0DX8/CBY5PM5p5xWpyvTrQGDrPBi7nCSji2tuO&#10;GwMvz9XFDagQkS32nsnAJwVYlacnBebWH3lNh01slIxwyNFAG+OQax3qlhyGuR+IJXv3o8MoODba&#10;jniUcdfrNEkW2mHH8tDiQPct1R+bvTMQqlfaVV+zepa8XTWe0t3D0yMac3423d2CijTFvzL86Is6&#10;lOK09Xu2QfXC2TKTqoFsAUryLL1egtr+si4L/d+//AYAAP//AwBQSwECLQAUAAYACAAAACEAtoM4&#10;kv4AAADhAQAAEwAAAAAAAAAAAAAAAAAAAAAAW0NvbnRlbnRfVHlwZXNdLnhtbFBLAQItABQABgAI&#10;AAAAIQA4/SH/1gAAAJQBAAALAAAAAAAAAAAAAAAAAC8BAABfcmVscy8ucmVsc1BLAQItABQABgAI&#10;AAAAIQB27MzMHQIAADYEAAAOAAAAAAAAAAAAAAAAAC4CAABkcnMvZTJvRG9jLnhtbFBLAQItABQA&#10;BgAIAAAAIQACSHkt2gAAAAcBAAAPAAAAAAAAAAAAAAAAAHcEAABkcnMvZG93bnJldi54bWxQSwUG&#10;AAAAAAQABADzAAAAfgUAAAAA&#10;"/>
                  </w:pict>
                </mc:Fallback>
              </mc:AlternateContent>
            </w:r>
          </w:p>
          <w:p w:rsidR="00813453" w:rsidRPr="007E3E8D" w:rsidRDefault="00813453" w:rsidP="00813453">
            <w:pPr>
              <w:spacing w:after="0" w:line="240" w:lineRule="auto"/>
              <w:jc w:val="center"/>
              <w:rPr>
                <w:rFonts w:ascii="Times New Roman" w:hAnsi="Times New Roman"/>
                <w:sz w:val="28"/>
                <w:szCs w:val="28"/>
              </w:rPr>
            </w:pPr>
            <w:r w:rsidRPr="007E3E8D">
              <w:rPr>
                <w:rFonts w:ascii="Times New Roman" w:hAnsi="Times New Roman"/>
                <w:i/>
                <w:sz w:val="28"/>
                <w:szCs w:val="28"/>
              </w:rPr>
              <w:t>Hả</w:t>
            </w:r>
            <w:r w:rsidR="00D71871">
              <w:rPr>
                <w:rFonts w:ascii="Times New Roman" w:hAnsi="Times New Roman"/>
                <w:i/>
                <w:sz w:val="28"/>
                <w:szCs w:val="28"/>
              </w:rPr>
              <w:t xml:space="preserve">i Dương, ngày 03 </w:t>
            </w:r>
            <w:r w:rsidRPr="007E3E8D">
              <w:rPr>
                <w:rFonts w:ascii="Times New Roman" w:hAnsi="Times New Roman"/>
                <w:i/>
                <w:sz w:val="28"/>
                <w:szCs w:val="28"/>
              </w:rPr>
              <w:t>tháng 4 năm 2024</w:t>
            </w:r>
          </w:p>
        </w:tc>
      </w:tr>
    </w:tbl>
    <w:p w:rsidR="00813453" w:rsidRPr="007E3E8D" w:rsidRDefault="00813453" w:rsidP="00813453">
      <w:pPr>
        <w:spacing w:after="0" w:line="240" w:lineRule="auto"/>
        <w:jc w:val="center"/>
        <w:rPr>
          <w:rFonts w:ascii="Times New Roman" w:hAnsi="Times New Roman"/>
          <w:b/>
          <w:sz w:val="28"/>
          <w:szCs w:val="28"/>
        </w:rPr>
      </w:pPr>
    </w:p>
    <w:p w:rsidR="00813453" w:rsidRPr="007E3E8D" w:rsidRDefault="00813453" w:rsidP="00813453">
      <w:pPr>
        <w:spacing w:after="0"/>
        <w:jc w:val="center"/>
        <w:rPr>
          <w:rFonts w:ascii="Times New Roman" w:hAnsi="Times New Roman"/>
          <w:sz w:val="28"/>
          <w:szCs w:val="28"/>
        </w:rPr>
      </w:pPr>
      <w:r w:rsidRPr="007E3E8D">
        <w:rPr>
          <w:rFonts w:ascii="Times New Roman" w:hAnsi="Times New Roman"/>
          <w:b/>
          <w:sz w:val="28"/>
          <w:szCs w:val="28"/>
        </w:rPr>
        <w:t xml:space="preserve">THÔNG BÁO </w:t>
      </w:r>
    </w:p>
    <w:p w:rsidR="00813453" w:rsidRPr="007E3E8D" w:rsidRDefault="00D71871" w:rsidP="00813453">
      <w:pPr>
        <w:spacing w:after="0"/>
        <w:jc w:val="center"/>
        <w:rPr>
          <w:rFonts w:ascii="Times New Roman" w:hAnsi="Times New Roman"/>
          <w:b/>
          <w:sz w:val="28"/>
          <w:szCs w:val="28"/>
        </w:rPr>
      </w:pPr>
      <w:r>
        <w:rPr>
          <w:rFonts w:ascii="Times New Roman" w:hAnsi="Times New Roman"/>
          <w:b/>
          <w:sz w:val="28"/>
          <w:szCs w:val="28"/>
        </w:rPr>
        <w:t>Về việc</w:t>
      </w:r>
      <w:r w:rsidR="00813453" w:rsidRPr="007E3E8D">
        <w:rPr>
          <w:rFonts w:ascii="Times New Roman" w:hAnsi="Times New Roman"/>
          <w:b/>
          <w:sz w:val="28"/>
          <w:szCs w:val="28"/>
        </w:rPr>
        <w:t xml:space="preserve"> chấn chỉnh một số hoạt động văn hoá – xã hội trên địa bàn xã</w:t>
      </w:r>
    </w:p>
    <w:p w:rsidR="00813453" w:rsidRPr="007E3E8D" w:rsidRDefault="00813453" w:rsidP="00D71871">
      <w:pPr>
        <w:spacing w:after="0"/>
        <w:jc w:val="center"/>
        <w:rPr>
          <w:rFonts w:ascii="Times New Roman" w:hAnsi="Times New Roman"/>
          <w:sz w:val="28"/>
          <w:szCs w:val="28"/>
        </w:rPr>
      </w:pPr>
      <w:r w:rsidRPr="007E3E8D">
        <w:rPr>
          <w:rFonts w:ascii="Times New Roman" w:hAnsi="Times New Roman"/>
          <w:noProof/>
          <w:sz w:val="28"/>
          <w:szCs w:val="28"/>
        </w:rPr>
        <mc:AlternateContent>
          <mc:Choice Requires="wps">
            <w:drawing>
              <wp:anchor distT="4294967294" distB="4294967294" distL="114300" distR="114300" simplePos="0" relativeHeight="251661312" behindDoc="0" locked="0" layoutInCell="1" allowOverlap="1" wp14:anchorId="32D7FCDD" wp14:editId="230C7A3C">
                <wp:simplePos x="0" y="0"/>
                <wp:positionH relativeFrom="column">
                  <wp:posOffset>2015490</wp:posOffset>
                </wp:positionH>
                <wp:positionV relativeFrom="paragraph">
                  <wp:posOffset>35560</wp:posOffset>
                </wp:positionV>
                <wp:extent cx="18383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955D3" id="Straight Connector 4"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8.7pt,2.8pt" to="303.4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D9GGwIAADYEAAAOAAAAZHJzL2Uyb0RvYy54bWysU02P2yAQvVfqf0DcE9uJs02sOKvKTnrZ&#10;diNl+wMIYBsVAwISJ6r63zuQD+1uL1VVH/AMMzzezDyWj6deoiO3TmhV4mycYsQV1UyotsTfXzaj&#10;OUbOE8WI1IqX+Mwdflx9/LAcTMEnutOScYsARLliMCXuvDdFkjja8Z64sTZcQbDRticeXNsmzJIB&#10;0HuZTNL0IRm0ZcZqyp2D3foSxKuI3zSc+uemcdwjWWLg5uNq47oPa7JakqK1xHSCXmmQf2DRE6Hg&#10;0jtUTTxBByv+gOoFtdrpxo+p7hPdNILyWANUk6Xvqtl1xPBYCzTHmXub3P+Dpd+OW4sEK3GOkSI9&#10;jGjnLRFt51GllYIGaovy0KfBuALSK7W1oVJ6UjvzpOkPh5SuOqJaHvm+nA2AZOFE8uZIcJyB2/bD&#10;V80ghxy8jk07NbYPkNAOdIqzOd9nw08eUdjM5tP5dDLDiN5iCSluB411/gvXPQpGiaVQoW2kIMcn&#10;5wMRUtxSwrbSGyFlHL1UaCjxYgbIIeK0FCwEo2PbfSUtOpIgnvjFqt6lWX1QLIJ1nLD11fZEyIsN&#10;l0sV8KAUoHO1Lur4uUgX6/l6no/yycN6lKd1Pfq8qfLRwyb7NKundVXV2a9ALcuLTjDGVWB3U2qW&#10;/50Srm/morG7Vu9tSN6ix34B2ds/ko6zDOO7CGGv2XlrbzMGccbk60MK6n/tg/36ua9+AwAA//8D&#10;AFBLAwQUAAYACAAAACEAkfZGdNwAAAAHAQAADwAAAGRycy9kb3ducmV2LnhtbEyOwU7DMBBE70j8&#10;g7VIXCpqt6UBQpwKAblxobTiuo2XJCJep7Hbpnw9phd6HM3ozcsWg23FnnrfONYwGSsQxKUzDVca&#10;Vh/FzT0IH5ANto5Jw5E8LPLLiwxT4w78TvtlqESEsE9RQx1Cl0rpy5os+rHriGP35XqLIca+kqbH&#10;Q4TbVk6VSqTFhuNDjR0911R+L3dWgy/WtC1+RuVIfc4qR9Pty9sran19NTw9ggg0hP8x/OlHdcij&#10;08bt2HjRaphN7m7jVMM8ARH7RCUPIDanLPNMnvvnvwAAAP//AwBQSwECLQAUAAYACAAAACEAtoM4&#10;kv4AAADhAQAAEwAAAAAAAAAAAAAAAAAAAAAAW0NvbnRlbnRfVHlwZXNdLnhtbFBLAQItABQABgAI&#10;AAAAIQA4/SH/1gAAAJQBAAALAAAAAAAAAAAAAAAAAC8BAABfcmVscy8ucmVsc1BLAQItABQABgAI&#10;AAAAIQDYyD9GGwIAADYEAAAOAAAAAAAAAAAAAAAAAC4CAABkcnMvZTJvRG9jLnhtbFBLAQItABQA&#10;BgAIAAAAIQCR9kZ03AAAAAcBAAAPAAAAAAAAAAAAAAAAAHUEAABkcnMvZG93bnJldi54bWxQSwUG&#10;AAAAAAQABADzAAAAfgUAAAAA&#10;"/>
            </w:pict>
          </mc:Fallback>
        </mc:AlternateContent>
      </w:r>
      <w:r w:rsidRPr="007E3E8D">
        <w:rPr>
          <w:rFonts w:ascii="Times New Roman" w:hAnsi="Times New Roman"/>
          <w:sz w:val="28"/>
          <w:szCs w:val="28"/>
        </w:rPr>
        <w:tab/>
      </w:r>
    </w:p>
    <w:p w:rsidR="00D71871" w:rsidRDefault="00813453" w:rsidP="00813453">
      <w:pPr>
        <w:spacing w:after="0"/>
        <w:ind w:left="720" w:firstLine="720"/>
        <w:rPr>
          <w:rFonts w:ascii="Times New Roman" w:hAnsi="Times New Roman"/>
          <w:sz w:val="28"/>
          <w:szCs w:val="28"/>
        </w:rPr>
      </w:pPr>
      <w:r w:rsidRPr="00D71871">
        <w:rPr>
          <w:rFonts w:ascii="Times New Roman" w:hAnsi="Times New Roman"/>
          <w:sz w:val="28"/>
          <w:szCs w:val="28"/>
        </w:rPr>
        <w:t>Kính gửi:</w:t>
      </w:r>
      <w:r w:rsidRPr="00D71871">
        <w:rPr>
          <w:rFonts w:ascii="Times New Roman" w:hAnsi="Times New Roman"/>
          <w:sz w:val="28"/>
          <w:szCs w:val="28"/>
        </w:rPr>
        <w:tab/>
      </w:r>
    </w:p>
    <w:p w:rsidR="00813453" w:rsidRPr="00D71871" w:rsidRDefault="00813453" w:rsidP="00D71871">
      <w:pPr>
        <w:spacing w:after="0"/>
        <w:ind w:left="2160" w:firstLine="720"/>
        <w:rPr>
          <w:rFonts w:ascii="Times New Roman" w:hAnsi="Times New Roman"/>
          <w:sz w:val="28"/>
          <w:szCs w:val="28"/>
        </w:rPr>
      </w:pPr>
      <w:r w:rsidRPr="00D71871">
        <w:rPr>
          <w:rFonts w:ascii="Times New Roman" w:hAnsi="Times New Roman"/>
          <w:sz w:val="28"/>
          <w:szCs w:val="28"/>
        </w:rPr>
        <w:t>- UBMT, Trưởng các ban ngành đoàn thể;</w:t>
      </w:r>
    </w:p>
    <w:p w:rsidR="00813453" w:rsidRPr="00D71871" w:rsidRDefault="00813453" w:rsidP="00813453">
      <w:pPr>
        <w:spacing w:after="0"/>
        <w:ind w:left="2160" w:firstLine="720"/>
        <w:rPr>
          <w:rFonts w:ascii="Times New Roman" w:hAnsi="Times New Roman"/>
          <w:sz w:val="28"/>
          <w:szCs w:val="28"/>
        </w:rPr>
      </w:pPr>
      <w:r w:rsidRPr="00D71871">
        <w:rPr>
          <w:rFonts w:ascii="Times New Roman" w:hAnsi="Times New Roman"/>
          <w:sz w:val="28"/>
          <w:szCs w:val="28"/>
        </w:rPr>
        <w:t>- Ban quản lý các Làng trên địa bàn xã;</w:t>
      </w:r>
    </w:p>
    <w:p w:rsidR="00813453" w:rsidRPr="00D71871" w:rsidRDefault="00813453" w:rsidP="00813453">
      <w:pPr>
        <w:spacing w:after="0"/>
        <w:ind w:left="2160" w:firstLine="720"/>
        <w:rPr>
          <w:rFonts w:ascii="Times New Roman" w:hAnsi="Times New Roman"/>
          <w:sz w:val="28"/>
          <w:szCs w:val="28"/>
        </w:rPr>
      </w:pPr>
      <w:r w:rsidRPr="00D71871">
        <w:rPr>
          <w:rFonts w:ascii="Times New Roman" w:hAnsi="Times New Roman"/>
          <w:sz w:val="28"/>
          <w:szCs w:val="28"/>
        </w:rPr>
        <w:t>- Trưởng thôn, Ban CTMT, Chi hội trưởng các thôn;</w:t>
      </w:r>
    </w:p>
    <w:p w:rsidR="00813453" w:rsidRPr="00D71871" w:rsidRDefault="00813453" w:rsidP="00813453">
      <w:pPr>
        <w:spacing w:after="0"/>
        <w:ind w:left="2160" w:firstLine="720"/>
        <w:rPr>
          <w:rFonts w:ascii="Times New Roman" w:hAnsi="Times New Roman"/>
          <w:sz w:val="28"/>
          <w:szCs w:val="28"/>
        </w:rPr>
      </w:pPr>
      <w:r w:rsidRPr="00D71871">
        <w:rPr>
          <w:rFonts w:ascii="Times New Roman" w:hAnsi="Times New Roman"/>
          <w:sz w:val="28"/>
          <w:szCs w:val="28"/>
        </w:rPr>
        <w:t>- Đài truyền thanh, Cổng TTĐT xã.</w:t>
      </w:r>
    </w:p>
    <w:p w:rsidR="00813453" w:rsidRPr="007E3E8D" w:rsidRDefault="00813453" w:rsidP="00813453">
      <w:pPr>
        <w:spacing w:after="0"/>
        <w:ind w:left="2160" w:firstLine="720"/>
        <w:rPr>
          <w:rFonts w:ascii="Times New Roman" w:hAnsi="Times New Roman"/>
          <w:b/>
          <w:sz w:val="28"/>
          <w:szCs w:val="28"/>
        </w:rPr>
      </w:pPr>
    </w:p>
    <w:p w:rsidR="00813453" w:rsidRPr="007E3E8D" w:rsidRDefault="00813453" w:rsidP="00813453">
      <w:pPr>
        <w:spacing w:after="0"/>
        <w:ind w:firstLine="720"/>
        <w:jc w:val="both"/>
        <w:rPr>
          <w:rFonts w:ascii="Times New Roman" w:hAnsi="Times New Roman"/>
          <w:sz w:val="28"/>
          <w:szCs w:val="28"/>
        </w:rPr>
      </w:pPr>
      <w:r w:rsidRPr="007E3E8D">
        <w:rPr>
          <w:rFonts w:ascii="Times New Roman" w:hAnsi="Times New Roman"/>
          <w:sz w:val="28"/>
          <w:szCs w:val="28"/>
        </w:rPr>
        <w:t>Thực hiện Kết luận lần thứ 46 của Hội nghị Ban chấp hành Đảng uỷ xã Hải Dương ngày 20 tháng 3 năm 2024.</w:t>
      </w:r>
    </w:p>
    <w:p w:rsidR="00813453" w:rsidRPr="007E3E8D" w:rsidRDefault="00813453" w:rsidP="00813453">
      <w:pPr>
        <w:spacing w:after="0"/>
        <w:jc w:val="both"/>
        <w:rPr>
          <w:rFonts w:ascii="Times New Roman" w:hAnsi="Times New Roman"/>
          <w:sz w:val="28"/>
          <w:szCs w:val="28"/>
        </w:rPr>
      </w:pPr>
      <w:r w:rsidRPr="007E3E8D">
        <w:rPr>
          <w:rFonts w:ascii="Times New Roman" w:hAnsi="Times New Roman"/>
          <w:sz w:val="28"/>
          <w:szCs w:val="28"/>
        </w:rPr>
        <w:tab/>
        <w:t xml:space="preserve">Căn cứ phiên họp của UBND ngày 28 tháng 3 năm 2024 về việc thống nhất một số nội dung của các hoạt động văn hoá </w:t>
      </w:r>
      <w:r w:rsidR="00267E85">
        <w:rPr>
          <w:rFonts w:ascii="Times New Roman" w:hAnsi="Times New Roman"/>
          <w:sz w:val="28"/>
          <w:szCs w:val="28"/>
        </w:rPr>
        <w:t>-</w:t>
      </w:r>
      <w:r w:rsidRPr="007E3E8D">
        <w:rPr>
          <w:rFonts w:ascii="Times New Roman" w:hAnsi="Times New Roman"/>
          <w:sz w:val="28"/>
          <w:szCs w:val="28"/>
        </w:rPr>
        <w:t xml:space="preserve"> xã hội trên địa bàn xã.</w:t>
      </w:r>
    </w:p>
    <w:p w:rsidR="007E3E8D" w:rsidRDefault="00813453" w:rsidP="007E3E8D">
      <w:pPr>
        <w:spacing w:after="0"/>
        <w:jc w:val="both"/>
        <w:rPr>
          <w:rFonts w:ascii="Times New Roman" w:hAnsi="Times New Roman"/>
          <w:sz w:val="28"/>
          <w:szCs w:val="28"/>
        </w:rPr>
      </w:pPr>
      <w:r w:rsidRPr="007E3E8D">
        <w:rPr>
          <w:rFonts w:ascii="Times New Roman" w:hAnsi="Times New Roman"/>
          <w:sz w:val="28"/>
          <w:szCs w:val="28"/>
        </w:rPr>
        <w:tab/>
        <w:t xml:space="preserve">UBND xã Hải Dương thông báo về việc chấn chỉnh một số hoạt động văn hoá </w:t>
      </w:r>
      <w:r w:rsidR="00F553DA">
        <w:rPr>
          <w:rFonts w:ascii="Times New Roman" w:hAnsi="Times New Roman"/>
          <w:sz w:val="28"/>
          <w:szCs w:val="28"/>
        </w:rPr>
        <w:t>-</w:t>
      </w:r>
      <w:r w:rsidRPr="007E3E8D">
        <w:rPr>
          <w:rFonts w:ascii="Times New Roman" w:hAnsi="Times New Roman"/>
          <w:sz w:val="28"/>
          <w:szCs w:val="28"/>
        </w:rPr>
        <w:t xml:space="preserve"> xã hội trên địa bàn xã cụ thể như sau:</w:t>
      </w:r>
    </w:p>
    <w:p w:rsidR="007E3E8D" w:rsidRDefault="00813453" w:rsidP="007E3E8D">
      <w:pPr>
        <w:spacing w:after="0"/>
        <w:jc w:val="both"/>
        <w:rPr>
          <w:rFonts w:ascii="Times New Roman" w:hAnsi="Times New Roman"/>
          <w:b/>
          <w:bCs/>
          <w:spacing w:val="2"/>
          <w:kern w:val="2"/>
          <w:position w:val="2"/>
          <w:sz w:val="28"/>
          <w:szCs w:val="28"/>
        </w:rPr>
      </w:pPr>
      <w:r w:rsidRPr="007E3E8D">
        <w:rPr>
          <w:rFonts w:ascii="Times New Roman" w:hAnsi="Times New Roman"/>
          <w:sz w:val="28"/>
          <w:szCs w:val="28"/>
        </w:rPr>
        <w:tab/>
      </w:r>
      <w:r w:rsidR="007E3E8D">
        <w:rPr>
          <w:rFonts w:ascii="Times New Roman" w:hAnsi="Times New Roman"/>
          <w:b/>
          <w:bCs/>
          <w:spacing w:val="2"/>
          <w:kern w:val="2"/>
          <w:position w:val="2"/>
          <w:sz w:val="28"/>
          <w:szCs w:val="28"/>
        </w:rPr>
        <w:t xml:space="preserve">1. </w:t>
      </w:r>
      <w:r w:rsidR="007E3E8D" w:rsidRPr="007E3E8D">
        <w:rPr>
          <w:rFonts w:ascii="Times New Roman" w:hAnsi="Times New Roman"/>
          <w:b/>
          <w:bCs/>
          <w:spacing w:val="2"/>
          <w:kern w:val="2"/>
          <w:position w:val="2"/>
          <w:sz w:val="28"/>
          <w:szCs w:val="28"/>
        </w:rPr>
        <w:t xml:space="preserve"> </w:t>
      </w:r>
      <w:r w:rsidR="00AF6FB8">
        <w:rPr>
          <w:rFonts w:ascii="Times New Roman" w:hAnsi="Times New Roman"/>
          <w:b/>
          <w:bCs/>
          <w:spacing w:val="2"/>
          <w:kern w:val="2"/>
          <w:position w:val="2"/>
          <w:sz w:val="28"/>
          <w:szCs w:val="28"/>
        </w:rPr>
        <w:t>Đối với v</w:t>
      </w:r>
      <w:r w:rsidR="007E3E8D" w:rsidRPr="007E3E8D">
        <w:rPr>
          <w:rFonts w:ascii="Times New Roman" w:hAnsi="Times New Roman"/>
          <w:b/>
          <w:bCs/>
          <w:spacing w:val="2"/>
          <w:kern w:val="2"/>
          <w:position w:val="2"/>
          <w:sz w:val="28"/>
          <w:szCs w:val="28"/>
        </w:rPr>
        <w:t>ăn hóa trong nếp sống, lối sống</w:t>
      </w:r>
    </w:p>
    <w:p w:rsidR="007E3E8D" w:rsidRDefault="007E3E8D" w:rsidP="007E3E8D">
      <w:pPr>
        <w:spacing w:after="0"/>
        <w:ind w:firstLine="720"/>
        <w:jc w:val="both"/>
        <w:rPr>
          <w:rFonts w:ascii="Times New Roman" w:hAnsi="Times New Roman"/>
          <w:bCs/>
          <w:spacing w:val="2"/>
          <w:kern w:val="2"/>
          <w:position w:val="2"/>
          <w:sz w:val="28"/>
          <w:szCs w:val="28"/>
        </w:rPr>
      </w:pPr>
      <w:r>
        <w:rPr>
          <w:rFonts w:ascii="Times New Roman" w:hAnsi="Times New Roman"/>
          <w:bCs/>
          <w:spacing w:val="2"/>
          <w:kern w:val="2"/>
          <w:position w:val="2"/>
          <w:sz w:val="28"/>
          <w:szCs w:val="28"/>
        </w:rPr>
        <w:t xml:space="preserve">- </w:t>
      </w:r>
      <w:r w:rsidRPr="007E3E8D">
        <w:rPr>
          <w:rFonts w:ascii="Times New Roman" w:hAnsi="Times New Roman"/>
          <w:bCs/>
          <w:spacing w:val="2"/>
          <w:kern w:val="2"/>
          <w:position w:val="2"/>
          <w:sz w:val="28"/>
          <w:szCs w:val="28"/>
        </w:rPr>
        <w:t>Chấp hành tốt quy chế hội họp, sinh hoạt của thôn. Luôn giữ gìn mối quan hệ láng giềng thân thiện, đoàn kết, giúp đỡ nhau trong sinh hoạt, lúc khó khăn, hoạn nạn, giải quyết tốt các mâu thuẫn trong tổ với ý thức xây dựng, dân chủ và bình đẳng.</w:t>
      </w:r>
    </w:p>
    <w:p w:rsidR="007E3E8D" w:rsidRDefault="007E3E8D" w:rsidP="007E3E8D">
      <w:pPr>
        <w:spacing w:after="0"/>
        <w:ind w:firstLine="720"/>
        <w:jc w:val="both"/>
        <w:rPr>
          <w:rFonts w:ascii="Times New Roman" w:hAnsi="Times New Roman"/>
          <w:bCs/>
          <w:spacing w:val="2"/>
          <w:kern w:val="2"/>
          <w:position w:val="2"/>
          <w:sz w:val="28"/>
          <w:szCs w:val="28"/>
        </w:rPr>
      </w:pPr>
      <w:r>
        <w:rPr>
          <w:rFonts w:ascii="Times New Roman" w:hAnsi="Times New Roman"/>
          <w:bCs/>
          <w:spacing w:val="2"/>
          <w:kern w:val="2"/>
          <w:position w:val="2"/>
          <w:sz w:val="28"/>
          <w:szCs w:val="28"/>
        </w:rPr>
        <w:t xml:space="preserve">- </w:t>
      </w:r>
      <w:r w:rsidRPr="007E3E8D">
        <w:rPr>
          <w:rFonts w:ascii="Times New Roman" w:hAnsi="Times New Roman"/>
          <w:bCs/>
          <w:spacing w:val="2"/>
          <w:kern w:val="2"/>
          <w:position w:val="2"/>
          <w:sz w:val="28"/>
          <w:szCs w:val="28"/>
        </w:rPr>
        <w:t>Không thực hiện các hành vi gây mất trật tự và có cử chỉ, lời nói thô bạo, khiêu khích, triêu ghẹo, xúc phạm danh dự, nhân phẩm của người khác; không đánh nhau hoặc xúi giục người khác đánh nhau.</w:t>
      </w:r>
    </w:p>
    <w:p w:rsidR="007E3E8D" w:rsidRDefault="007E3E8D" w:rsidP="007E3E8D">
      <w:pPr>
        <w:spacing w:after="0"/>
        <w:ind w:firstLine="720"/>
        <w:jc w:val="both"/>
        <w:rPr>
          <w:rFonts w:ascii="Times New Roman" w:hAnsi="Times New Roman"/>
          <w:bCs/>
          <w:spacing w:val="2"/>
          <w:kern w:val="2"/>
          <w:position w:val="2"/>
          <w:sz w:val="28"/>
          <w:szCs w:val="28"/>
        </w:rPr>
      </w:pPr>
      <w:r>
        <w:rPr>
          <w:rFonts w:ascii="Times New Roman" w:hAnsi="Times New Roman"/>
          <w:bCs/>
          <w:spacing w:val="2"/>
          <w:kern w:val="2"/>
          <w:position w:val="2"/>
          <w:sz w:val="28"/>
          <w:szCs w:val="28"/>
        </w:rPr>
        <w:t xml:space="preserve">- </w:t>
      </w:r>
      <w:r w:rsidRPr="007E3E8D">
        <w:rPr>
          <w:rFonts w:ascii="Times New Roman" w:hAnsi="Times New Roman"/>
          <w:bCs/>
          <w:spacing w:val="2"/>
          <w:kern w:val="2"/>
          <w:position w:val="2"/>
          <w:sz w:val="28"/>
          <w:szCs w:val="28"/>
        </w:rPr>
        <w:t xml:space="preserve">Không gây tiếng động lớn, làm ồn ào trong khoảng thời gian </w:t>
      </w:r>
      <w:r w:rsidRPr="007E3E8D">
        <w:rPr>
          <w:rFonts w:ascii="Times New Roman" w:hAnsi="Times New Roman"/>
          <w:sz w:val="28"/>
          <w:szCs w:val="28"/>
        </w:rPr>
        <w:t>từ 22 giờ ngày hôm trước đến 06 giờ sáng ngày hôm sau</w:t>
      </w:r>
      <w:r w:rsidRPr="007E3E8D">
        <w:rPr>
          <w:rFonts w:ascii="Times New Roman" w:hAnsi="Times New Roman"/>
          <w:bCs/>
          <w:spacing w:val="2"/>
          <w:kern w:val="2"/>
          <w:position w:val="2"/>
          <w:sz w:val="28"/>
          <w:szCs w:val="28"/>
        </w:rPr>
        <w:t>; các hộ gia đình có hệ thống karaoke, máy ca nhạc phải đảm bảo âm thanh không làm ảnh hưởng đến cộng đồng.</w:t>
      </w:r>
    </w:p>
    <w:p w:rsidR="007E3E8D" w:rsidRDefault="007E3E8D" w:rsidP="007E3E8D">
      <w:pPr>
        <w:spacing w:after="0"/>
        <w:ind w:firstLine="720"/>
        <w:jc w:val="both"/>
        <w:rPr>
          <w:rFonts w:ascii="Times New Roman" w:hAnsi="Times New Roman"/>
          <w:bCs/>
          <w:spacing w:val="2"/>
          <w:kern w:val="2"/>
          <w:position w:val="2"/>
          <w:sz w:val="28"/>
          <w:szCs w:val="28"/>
        </w:rPr>
      </w:pPr>
      <w:r>
        <w:rPr>
          <w:rFonts w:ascii="Times New Roman" w:hAnsi="Times New Roman"/>
          <w:bCs/>
          <w:spacing w:val="2"/>
          <w:kern w:val="2"/>
          <w:position w:val="2"/>
          <w:sz w:val="28"/>
          <w:szCs w:val="28"/>
        </w:rPr>
        <w:t xml:space="preserve">- </w:t>
      </w:r>
      <w:r w:rsidRPr="007E3E8D">
        <w:rPr>
          <w:rFonts w:ascii="Times New Roman" w:hAnsi="Times New Roman"/>
          <w:bCs/>
          <w:spacing w:val="2"/>
          <w:kern w:val="2"/>
          <w:position w:val="2"/>
          <w:sz w:val="28"/>
          <w:szCs w:val="28"/>
        </w:rPr>
        <w:t>Không được dùng loa phóng thanh, chiêng, trống, còi, kèn hoặc các phương tiện khác để cổ động ở thôn mà không được phép của các cơ quan có thẩm quyền.</w:t>
      </w:r>
    </w:p>
    <w:p w:rsidR="007E3E8D" w:rsidRDefault="007E3E8D" w:rsidP="007E3E8D">
      <w:pPr>
        <w:spacing w:after="0"/>
        <w:ind w:firstLine="720"/>
        <w:jc w:val="both"/>
        <w:rPr>
          <w:rFonts w:ascii="Times New Roman" w:hAnsi="Times New Roman"/>
          <w:bCs/>
          <w:spacing w:val="2"/>
          <w:kern w:val="2"/>
          <w:position w:val="2"/>
          <w:sz w:val="28"/>
          <w:szCs w:val="28"/>
        </w:rPr>
      </w:pPr>
      <w:r>
        <w:rPr>
          <w:rFonts w:ascii="Times New Roman" w:hAnsi="Times New Roman"/>
          <w:bCs/>
          <w:spacing w:val="2"/>
          <w:kern w:val="2"/>
          <w:position w:val="2"/>
          <w:sz w:val="28"/>
          <w:szCs w:val="28"/>
        </w:rPr>
        <w:t xml:space="preserve">- </w:t>
      </w:r>
      <w:r w:rsidRPr="007E3E8D">
        <w:rPr>
          <w:rFonts w:ascii="Times New Roman" w:hAnsi="Times New Roman"/>
          <w:bCs/>
          <w:spacing w:val="2"/>
          <w:kern w:val="2"/>
          <w:position w:val="2"/>
          <w:sz w:val="28"/>
          <w:szCs w:val="28"/>
        </w:rPr>
        <w:t>Không treo, đặt, để các vật dụng, phơi áo quần, chăn màn nơi công cộng, phía mặt tiền đường xóm, bên ngoài hàng rào hẻm, làm mất mỹ quan nông thôn.</w:t>
      </w:r>
    </w:p>
    <w:p w:rsidR="007E3E8D" w:rsidRDefault="007E3E8D" w:rsidP="007E3E8D">
      <w:pPr>
        <w:spacing w:after="0"/>
        <w:ind w:firstLine="720"/>
        <w:jc w:val="both"/>
        <w:rPr>
          <w:rFonts w:ascii="Times New Roman" w:hAnsi="Times New Roman"/>
          <w:b/>
          <w:bCs/>
          <w:spacing w:val="2"/>
          <w:kern w:val="2"/>
          <w:position w:val="2"/>
          <w:sz w:val="28"/>
          <w:szCs w:val="28"/>
        </w:rPr>
      </w:pPr>
      <w:r w:rsidRPr="00AF6FB8">
        <w:rPr>
          <w:rFonts w:ascii="Times New Roman" w:hAnsi="Times New Roman"/>
          <w:b/>
          <w:bCs/>
          <w:spacing w:val="2"/>
          <w:kern w:val="2"/>
          <w:position w:val="2"/>
          <w:sz w:val="28"/>
          <w:szCs w:val="28"/>
        </w:rPr>
        <w:t xml:space="preserve">2. </w:t>
      </w:r>
      <w:r w:rsidR="00AF6FB8" w:rsidRPr="00AF6FB8">
        <w:rPr>
          <w:rFonts w:ascii="Times New Roman" w:hAnsi="Times New Roman"/>
          <w:b/>
          <w:bCs/>
          <w:spacing w:val="2"/>
          <w:kern w:val="2"/>
          <w:position w:val="2"/>
          <w:sz w:val="28"/>
          <w:szCs w:val="28"/>
        </w:rPr>
        <w:t>Đối với x</w:t>
      </w:r>
      <w:r w:rsidRPr="00AF6FB8">
        <w:rPr>
          <w:rFonts w:ascii="Times New Roman" w:hAnsi="Times New Roman"/>
          <w:b/>
          <w:bCs/>
          <w:spacing w:val="2"/>
          <w:kern w:val="2"/>
          <w:position w:val="2"/>
          <w:sz w:val="28"/>
          <w:szCs w:val="28"/>
        </w:rPr>
        <w:t>ây</w:t>
      </w:r>
      <w:r w:rsidRPr="007E3E8D">
        <w:rPr>
          <w:rFonts w:ascii="Times New Roman" w:hAnsi="Times New Roman"/>
          <w:b/>
          <w:bCs/>
          <w:spacing w:val="2"/>
          <w:kern w:val="2"/>
          <w:position w:val="2"/>
          <w:sz w:val="28"/>
          <w:szCs w:val="28"/>
        </w:rPr>
        <w:t xml:space="preserve"> dựng gia đình văn hóa, thôn văn hóa</w:t>
      </w:r>
    </w:p>
    <w:p w:rsidR="007E3E8D" w:rsidRPr="007E3E8D" w:rsidRDefault="007E3E8D" w:rsidP="007E3E8D">
      <w:pPr>
        <w:spacing w:after="0"/>
        <w:ind w:firstLine="720"/>
        <w:jc w:val="both"/>
        <w:rPr>
          <w:rFonts w:ascii="Times New Roman" w:hAnsi="Times New Roman"/>
          <w:spacing w:val="2"/>
          <w:kern w:val="2"/>
          <w:position w:val="2"/>
          <w:sz w:val="28"/>
          <w:szCs w:val="28"/>
        </w:rPr>
      </w:pPr>
      <w:r>
        <w:rPr>
          <w:rFonts w:ascii="Times New Roman" w:hAnsi="Times New Roman"/>
          <w:spacing w:val="2"/>
          <w:kern w:val="2"/>
          <w:position w:val="2"/>
          <w:sz w:val="28"/>
          <w:szCs w:val="28"/>
        </w:rPr>
        <w:t xml:space="preserve">- </w:t>
      </w:r>
      <w:r w:rsidRPr="007E3E8D">
        <w:rPr>
          <w:rFonts w:ascii="Times New Roman" w:hAnsi="Times New Roman"/>
          <w:spacing w:val="2"/>
          <w:kern w:val="2"/>
          <w:position w:val="2"/>
          <w:sz w:val="28"/>
          <w:szCs w:val="28"/>
        </w:rPr>
        <w:t xml:space="preserve">Mọi người cần xây dựng phẩm chất đạo đức, lối sống lành mạnh; giao tiếp, ứng xử có văn hóa, lịch sự. Các thành viên trong gia đình thực hiện tốt </w:t>
      </w:r>
      <w:r w:rsidRPr="007E3E8D">
        <w:rPr>
          <w:rFonts w:ascii="Times New Roman" w:hAnsi="Times New Roman"/>
          <w:spacing w:val="2"/>
          <w:kern w:val="2"/>
          <w:position w:val="2"/>
          <w:sz w:val="28"/>
          <w:szCs w:val="28"/>
        </w:rPr>
        <w:lastRenderedPageBreak/>
        <w:t>đường lối, chủ trương của Đảng, chính sách và pháp luật của Nhà nước. Vợ chồng bình đẳng, thương yêu giúp đỡ nhau, có trách nhiệm nuôi dạy con cái, con cháu hiếu thảo với bố mẹ, ông bà. Giáo dục nề nếp gia phong, có ý thức giữ gìn và phát huy các giá trị văn hoá, truyền thống tốt đẹp của gia đình và dòng họ.</w:t>
      </w:r>
    </w:p>
    <w:p w:rsidR="007E3E8D" w:rsidRDefault="007E3E8D" w:rsidP="007E3E8D">
      <w:pPr>
        <w:spacing w:before="120"/>
        <w:ind w:firstLine="567"/>
        <w:jc w:val="both"/>
        <w:rPr>
          <w:rFonts w:ascii="Times New Roman" w:hAnsi="Times New Roman"/>
          <w:spacing w:val="2"/>
          <w:kern w:val="2"/>
          <w:position w:val="2"/>
          <w:sz w:val="28"/>
          <w:szCs w:val="28"/>
        </w:rPr>
      </w:pPr>
      <w:r>
        <w:rPr>
          <w:rFonts w:ascii="Times New Roman" w:hAnsi="Times New Roman"/>
          <w:spacing w:val="2"/>
          <w:kern w:val="2"/>
          <w:position w:val="2"/>
          <w:sz w:val="28"/>
          <w:szCs w:val="28"/>
        </w:rPr>
        <w:t xml:space="preserve">- </w:t>
      </w:r>
      <w:r w:rsidRPr="007E3E8D">
        <w:rPr>
          <w:rFonts w:ascii="Times New Roman" w:hAnsi="Times New Roman"/>
          <w:spacing w:val="2"/>
          <w:kern w:val="2"/>
          <w:position w:val="2"/>
          <w:sz w:val="28"/>
          <w:szCs w:val="28"/>
        </w:rPr>
        <w:t>Hộ gia đình có trách nhiệm xây dựng và giữ vững danh hiệu thôn văn hóa. Đoàn kết trong thôn, tham gia các hoạt động hoà giải, tương trợ giúp đỡ nhau trong lao động, sản xuất, khi khó khăn, hoạn nạn, xoá đói giảm nghèo, đền ơn đáp nghĩa, nhân đạo từ thiện ở cộng đồng.</w:t>
      </w:r>
    </w:p>
    <w:p w:rsidR="007E3E8D" w:rsidRDefault="007E3E8D" w:rsidP="007E3E8D">
      <w:pPr>
        <w:spacing w:before="120"/>
        <w:ind w:firstLine="567"/>
        <w:jc w:val="both"/>
        <w:rPr>
          <w:rFonts w:ascii="Times New Roman" w:hAnsi="Times New Roman"/>
          <w:b/>
          <w:bCs/>
          <w:spacing w:val="2"/>
          <w:kern w:val="2"/>
          <w:position w:val="2"/>
          <w:sz w:val="28"/>
          <w:szCs w:val="28"/>
        </w:rPr>
      </w:pPr>
      <w:r>
        <w:rPr>
          <w:rFonts w:ascii="Times New Roman" w:hAnsi="Times New Roman"/>
          <w:b/>
          <w:bCs/>
          <w:spacing w:val="2"/>
          <w:kern w:val="2"/>
          <w:position w:val="2"/>
          <w:sz w:val="28"/>
          <w:szCs w:val="28"/>
        </w:rPr>
        <w:t xml:space="preserve">3. </w:t>
      </w:r>
      <w:r w:rsidR="00AF6FB8">
        <w:rPr>
          <w:rFonts w:ascii="Times New Roman" w:hAnsi="Times New Roman"/>
          <w:b/>
          <w:bCs/>
          <w:spacing w:val="2"/>
          <w:kern w:val="2"/>
          <w:position w:val="2"/>
          <w:sz w:val="28"/>
          <w:szCs w:val="28"/>
        </w:rPr>
        <w:t xml:space="preserve">Đối với </w:t>
      </w:r>
      <w:r w:rsidR="002800AE">
        <w:rPr>
          <w:rFonts w:ascii="Times New Roman" w:hAnsi="Times New Roman"/>
          <w:b/>
          <w:bCs/>
          <w:spacing w:val="2"/>
          <w:kern w:val="2"/>
          <w:position w:val="2"/>
          <w:sz w:val="28"/>
          <w:szCs w:val="28"/>
        </w:rPr>
        <w:t>n</w:t>
      </w:r>
      <w:r w:rsidRPr="007E3E8D">
        <w:rPr>
          <w:rFonts w:ascii="Times New Roman" w:hAnsi="Times New Roman"/>
          <w:b/>
          <w:bCs/>
          <w:spacing w:val="2"/>
          <w:kern w:val="2"/>
          <w:position w:val="2"/>
          <w:sz w:val="28"/>
          <w:szCs w:val="28"/>
        </w:rPr>
        <w:t>ếp sống văn minh trong việc cưới</w:t>
      </w:r>
    </w:p>
    <w:p w:rsidR="007E3E8D" w:rsidRDefault="007E3E8D" w:rsidP="007E3E8D">
      <w:pPr>
        <w:spacing w:before="120"/>
        <w:ind w:firstLine="567"/>
        <w:jc w:val="both"/>
        <w:rPr>
          <w:rFonts w:ascii="Times New Roman" w:hAnsi="Times New Roman"/>
          <w:spacing w:val="2"/>
          <w:kern w:val="2"/>
          <w:position w:val="2"/>
          <w:sz w:val="28"/>
          <w:szCs w:val="28"/>
        </w:rPr>
      </w:pPr>
      <w:r>
        <w:rPr>
          <w:rFonts w:ascii="Times New Roman" w:hAnsi="Times New Roman"/>
          <w:b/>
          <w:bCs/>
          <w:spacing w:val="2"/>
          <w:kern w:val="2"/>
          <w:position w:val="2"/>
          <w:sz w:val="28"/>
          <w:szCs w:val="28"/>
        </w:rPr>
        <w:t xml:space="preserve">- </w:t>
      </w:r>
      <w:r w:rsidRPr="007E3E8D">
        <w:rPr>
          <w:rFonts w:ascii="Times New Roman" w:hAnsi="Times New Roman"/>
          <w:sz w:val="28"/>
          <w:szCs w:val="28"/>
        </w:rPr>
        <w:t>Tổ chức việc cưới phải đảm bảo theo đúng quy định của Luật Hôn nhân và gia đình năm 2014 (</w:t>
      </w:r>
      <w:r w:rsidRPr="007E3E8D">
        <w:rPr>
          <w:rFonts w:ascii="Times New Roman" w:hAnsi="Times New Roman"/>
          <w:i/>
          <w:sz w:val="28"/>
          <w:szCs w:val="28"/>
        </w:rPr>
        <w:t>Nam từ đủ 20 tuổi trở lên, Nữ từ đủ 18 tuổi trở lên; việc kết hôn do nam và nữ tự nguyện quyết định; không bị mất năng lực hành vi dân sự; việc kết hôn không thuộc một trong các trường hợp cấm kêt hôn theo quy định; nhà nước không thừa nhận hôn nhân giữa những người cùng giới tính</w:t>
      </w:r>
      <w:r w:rsidRPr="007E3E8D">
        <w:rPr>
          <w:rFonts w:ascii="Times New Roman" w:hAnsi="Times New Roman"/>
          <w:sz w:val="28"/>
          <w:szCs w:val="28"/>
        </w:rPr>
        <w:t>). Việc kết hôn phải được đăng ký và do cơ quan nhà nước có thẩm quyền thực hiện theo quy định về hộ tịch.</w:t>
      </w:r>
      <w:r w:rsidRPr="007E3E8D">
        <w:rPr>
          <w:rFonts w:ascii="Times New Roman" w:hAnsi="Times New Roman"/>
          <w:spacing w:val="2"/>
          <w:kern w:val="2"/>
          <w:position w:val="2"/>
          <w:sz w:val="28"/>
          <w:szCs w:val="28"/>
        </w:rPr>
        <w:t xml:space="preserve"> Không tảo hôn, kết hôn cận huyết thống.</w:t>
      </w:r>
    </w:p>
    <w:p w:rsidR="007E3E8D" w:rsidRDefault="007E3E8D" w:rsidP="007E3E8D">
      <w:pPr>
        <w:spacing w:before="120"/>
        <w:ind w:firstLine="567"/>
        <w:jc w:val="both"/>
        <w:rPr>
          <w:rFonts w:ascii="Times New Roman" w:hAnsi="Times New Roman"/>
          <w:spacing w:val="2"/>
          <w:kern w:val="2"/>
          <w:position w:val="2"/>
          <w:sz w:val="28"/>
          <w:szCs w:val="28"/>
          <w:lang w:val="nl-NL"/>
        </w:rPr>
      </w:pPr>
      <w:r>
        <w:rPr>
          <w:rFonts w:ascii="Times New Roman" w:hAnsi="Times New Roman"/>
          <w:spacing w:val="2"/>
          <w:kern w:val="2"/>
          <w:position w:val="2"/>
          <w:sz w:val="28"/>
          <w:szCs w:val="28"/>
          <w:lang w:val="nl-NL"/>
        </w:rPr>
        <w:t xml:space="preserve">- </w:t>
      </w:r>
      <w:r w:rsidRPr="007E3E8D">
        <w:rPr>
          <w:rFonts w:ascii="Times New Roman" w:hAnsi="Times New Roman"/>
          <w:spacing w:val="2"/>
          <w:kern w:val="2"/>
          <w:position w:val="2"/>
          <w:sz w:val="28"/>
          <w:szCs w:val="28"/>
          <w:lang w:val="nl-NL"/>
        </w:rPr>
        <w:t>Tổ chức đám cưới phải trang trọng, vui tươi, lành mạnh, phù hợp với phong tục, tập quán và hoàn cảnh kinh tế của từng gia đình.</w:t>
      </w:r>
      <w:r w:rsidRPr="007E3E8D">
        <w:rPr>
          <w:rFonts w:ascii="Times New Roman" w:hAnsi="Times New Roman"/>
          <w:spacing w:val="2"/>
          <w:kern w:val="2"/>
          <w:position w:val="2"/>
          <w:sz w:val="28"/>
          <w:szCs w:val="28"/>
        </w:rPr>
        <w:t xml:space="preserve"> Các lễ nghi: dạm ngõ, lễ hỏi, xin dâu cần tổ chức đơn giản, gọn nhẹ</w:t>
      </w:r>
      <w:r w:rsidRPr="007E3E8D">
        <w:rPr>
          <w:rFonts w:ascii="Times New Roman" w:hAnsi="Times New Roman"/>
          <w:spacing w:val="2"/>
          <w:kern w:val="2"/>
          <w:position w:val="2"/>
          <w:sz w:val="28"/>
          <w:szCs w:val="28"/>
          <w:lang w:val="nl-NL"/>
        </w:rPr>
        <w:t xml:space="preserve"> đảm bảo yêu cầu tiết kiệm, tránh phô trương hình thức, gây lãng phí.</w:t>
      </w:r>
    </w:p>
    <w:p w:rsidR="007E3E8D" w:rsidRDefault="007E3E8D" w:rsidP="007E3E8D">
      <w:pPr>
        <w:spacing w:before="120"/>
        <w:ind w:firstLine="567"/>
        <w:jc w:val="both"/>
        <w:rPr>
          <w:rFonts w:ascii="Times New Roman" w:hAnsi="Times New Roman"/>
          <w:spacing w:val="2"/>
          <w:kern w:val="2"/>
          <w:position w:val="2"/>
          <w:sz w:val="28"/>
          <w:szCs w:val="28"/>
        </w:rPr>
      </w:pPr>
      <w:r>
        <w:rPr>
          <w:rFonts w:ascii="Times New Roman" w:hAnsi="Times New Roman"/>
          <w:spacing w:val="2"/>
          <w:kern w:val="2"/>
          <w:position w:val="2"/>
          <w:sz w:val="28"/>
          <w:szCs w:val="28"/>
        </w:rPr>
        <w:t xml:space="preserve">- </w:t>
      </w:r>
      <w:r w:rsidRPr="007E3E8D">
        <w:rPr>
          <w:rFonts w:ascii="Times New Roman" w:hAnsi="Times New Roman"/>
          <w:spacing w:val="2"/>
          <w:kern w:val="2"/>
          <w:position w:val="2"/>
          <w:sz w:val="28"/>
          <w:szCs w:val="28"/>
        </w:rPr>
        <w:t>Trong đám cưới nên hạn chế uống rượu bia; hút thuốc lá, không được sử dụng các thiết bị âm thanh gây tiếng ồn vượt quá mức quy định của pháp luật, làm ảnh hưởng đến xung quanh và trật tự công cộng.</w:t>
      </w:r>
    </w:p>
    <w:p w:rsidR="007E3E8D" w:rsidRPr="007E3E8D" w:rsidRDefault="007E3E8D" w:rsidP="007E3E8D">
      <w:pPr>
        <w:spacing w:before="120"/>
        <w:ind w:firstLine="567"/>
        <w:jc w:val="both"/>
        <w:rPr>
          <w:rFonts w:ascii="Times New Roman" w:hAnsi="Times New Roman"/>
          <w:b/>
          <w:bCs/>
          <w:spacing w:val="2"/>
          <w:kern w:val="2"/>
          <w:position w:val="2"/>
          <w:sz w:val="28"/>
          <w:szCs w:val="28"/>
        </w:rPr>
      </w:pPr>
      <w:r>
        <w:rPr>
          <w:rFonts w:ascii="Times New Roman" w:hAnsi="Times New Roman"/>
          <w:b/>
          <w:bCs/>
          <w:spacing w:val="2"/>
          <w:kern w:val="2"/>
          <w:position w:val="2"/>
          <w:sz w:val="28"/>
          <w:szCs w:val="28"/>
        </w:rPr>
        <w:t xml:space="preserve">4. </w:t>
      </w:r>
      <w:r w:rsidR="002800AE">
        <w:rPr>
          <w:rFonts w:ascii="Times New Roman" w:hAnsi="Times New Roman"/>
          <w:b/>
          <w:bCs/>
          <w:spacing w:val="2"/>
          <w:kern w:val="2"/>
          <w:position w:val="2"/>
          <w:sz w:val="28"/>
          <w:szCs w:val="28"/>
        </w:rPr>
        <w:t>Đối với n</w:t>
      </w:r>
      <w:r w:rsidRPr="007E3E8D">
        <w:rPr>
          <w:rFonts w:ascii="Times New Roman" w:hAnsi="Times New Roman"/>
          <w:b/>
          <w:bCs/>
          <w:spacing w:val="2"/>
          <w:kern w:val="2"/>
          <w:position w:val="2"/>
          <w:sz w:val="28"/>
          <w:szCs w:val="28"/>
        </w:rPr>
        <w:t>ếp sống văn minh về đốt, rãi vàng mã</w:t>
      </w:r>
    </w:p>
    <w:p w:rsidR="007E3E8D" w:rsidRDefault="007E3E8D" w:rsidP="007E3E8D">
      <w:pPr>
        <w:spacing w:before="120"/>
        <w:ind w:firstLine="567"/>
        <w:jc w:val="both"/>
        <w:rPr>
          <w:rFonts w:ascii="Times New Roman" w:hAnsi="Times New Roman"/>
          <w:sz w:val="28"/>
          <w:szCs w:val="28"/>
        </w:rPr>
      </w:pPr>
      <w:r>
        <w:rPr>
          <w:rFonts w:ascii="Times New Roman" w:hAnsi="Times New Roman"/>
          <w:sz w:val="28"/>
          <w:szCs w:val="28"/>
        </w:rPr>
        <w:t xml:space="preserve">- </w:t>
      </w:r>
      <w:r w:rsidRPr="007E3E8D">
        <w:rPr>
          <w:rFonts w:ascii="Times New Roman" w:hAnsi="Times New Roman"/>
          <w:sz w:val="28"/>
          <w:szCs w:val="28"/>
          <w:lang w:val="vi-VN"/>
        </w:rPr>
        <w:t xml:space="preserve">Tại khu vực dân cư: </w:t>
      </w:r>
      <w:r w:rsidRPr="007E3E8D">
        <w:rPr>
          <w:rFonts w:ascii="Times New Roman" w:hAnsi="Times New Roman"/>
          <w:sz w:val="28"/>
          <w:szCs w:val="28"/>
        </w:rPr>
        <w:t>vàng mã, hàng mã</w:t>
      </w:r>
      <w:r w:rsidRPr="007E3E8D">
        <w:rPr>
          <w:rFonts w:ascii="Times New Roman" w:hAnsi="Times New Roman"/>
          <w:sz w:val="28"/>
          <w:szCs w:val="28"/>
          <w:lang w:val="vi-VN"/>
        </w:rPr>
        <w:t xml:space="preserve"> </w:t>
      </w:r>
      <w:r w:rsidRPr="007E3E8D">
        <w:rPr>
          <w:rFonts w:ascii="Times New Roman" w:hAnsi="Times New Roman"/>
          <w:sz w:val="28"/>
          <w:szCs w:val="28"/>
        </w:rPr>
        <w:t xml:space="preserve">nên </w:t>
      </w:r>
      <w:r w:rsidRPr="007E3E8D">
        <w:rPr>
          <w:rFonts w:ascii="Times New Roman" w:hAnsi="Times New Roman"/>
          <w:sz w:val="28"/>
          <w:szCs w:val="28"/>
          <w:lang w:val="vi-VN"/>
        </w:rPr>
        <w:t>đốt trong thùng</w:t>
      </w:r>
      <w:r w:rsidRPr="007E3E8D">
        <w:rPr>
          <w:rFonts w:ascii="Times New Roman" w:hAnsi="Times New Roman"/>
          <w:sz w:val="28"/>
          <w:szCs w:val="28"/>
        </w:rPr>
        <w:t xml:space="preserve"> hoặc lò đốt; thùng đốt đặt trong </w:t>
      </w:r>
      <w:r w:rsidRPr="007E3E8D">
        <w:rPr>
          <w:rFonts w:ascii="Times New Roman" w:hAnsi="Times New Roman"/>
          <w:sz w:val="28"/>
          <w:szCs w:val="28"/>
          <w:lang w:val="vi-VN"/>
        </w:rPr>
        <w:t>khuôn viên của hộ gia đình</w:t>
      </w:r>
      <w:r w:rsidRPr="007E3E8D">
        <w:rPr>
          <w:rFonts w:ascii="Times New Roman" w:hAnsi="Times New Roman"/>
          <w:sz w:val="28"/>
          <w:szCs w:val="28"/>
        </w:rPr>
        <w:t xml:space="preserve">, dọn </w:t>
      </w:r>
      <w:r w:rsidRPr="007E3E8D">
        <w:rPr>
          <w:rFonts w:ascii="Times New Roman" w:hAnsi="Times New Roman"/>
          <w:sz w:val="28"/>
          <w:szCs w:val="28"/>
          <w:lang w:val="vi-VN"/>
        </w:rPr>
        <w:t>vệ sinh sạch sẽ</w:t>
      </w:r>
      <w:r w:rsidRPr="007E3E8D">
        <w:rPr>
          <w:rFonts w:ascii="Times New Roman" w:hAnsi="Times New Roman"/>
          <w:sz w:val="28"/>
          <w:szCs w:val="28"/>
        </w:rPr>
        <w:t xml:space="preserve">, </w:t>
      </w:r>
      <w:r w:rsidRPr="007E3E8D">
        <w:rPr>
          <w:rFonts w:ascii="Times New Roman" w:hAnsi="Times New Roman"/>
          <w:sz w:val="28"/>
          <w:szCs w:val="28"/>
          <w:lang w:val="vi-VN"/>
        </w:rPr>
        <w:t>thu gom rác thải, tàn tro</w:t>
      </w:r>
      <w:r w:rsidRPr="007E3E8D">
        <w:rPr>
          <w:rFonts w:ascii="Times New Roman" w:hAnsi="Times New Roman"/>
          <w:sz w:val="28"/>
          <w:szCs w:val="28"/>
        </w:rPr>
        <w:t xml:space="preserve"> ngay </w:t>
      </w:r>
      <w:r w:rsidRPr="007E3E8D">
        <w:rPr>
          <w:rFonts w:ascii="Times New Roman" w:hAnsi="Times New Roman"/>
          <w:sz w:val="28"/>
          <w:szCs w:val="28"/>
          <w:lang w:val="vi-VN"/>
        </w:rPr>
        <w:t>sau khi đốt</w:t>
      </w:r>
      <w:r w:rsidRPr="007E3E8D">
        <w:rPr>
          <w:rFonts w:ascii="Times New Roman" w:hAnsi="Times New Roman"/>
          <w:sz w:val="28"/>
          <w:szCs w:val="28"/>
        </w:rPr>
        <w:t xml:space="preserve"> xong.</w:t>
      </w:r>
    </w:p>
    <w:p w:rsidR="007E3E8D" w:rsidRPr="007E3E8D" w:rsidRDefault="007E3E8D" w:rsidP="007E3E8D">
      <w:pPr>
        <w:spacing w:before="120"/>
        <w:ind w:firstLine="567"/>
        <w:jc w:val="both"/>
        <w:rPr>
          <w:rFonts w:ascii="Times New Roman" w:hAnsi="Times New Roman"/>
          <w:bCs/>
          <w:spacing w:val="2"/>
          <w:kern w:val="2"/>
          <w:position w:val="2"/>
          <w:sz w:val="28"/>
          <w:szCs w:val="28"/>
        </w:rPr>
      </w:pPr>
      <w:r>
        <w:rPr>
          <w:rFonts w:ascii="Times New Roman" w:hAnsi="Times New Roman"/>
          <w:sz w:val="28"/>
          <w:szCs w:val="28"/>
        </w:rPr>
        <w:t xml:space="preserve">- </w:t>
      </w:r>
      <w:r w:rsidRPr="007E3E8D">
        <w:rPr>
          <w:rFonts w:ascii="Times New Roman" w:hAnsi="Times New Roman"/>
          <w:sz w:val="28"/>
          <w:szCs w:val="28"/>
        </w:rPr>
        <w:t xml:space="preserve">Tại các </w:t>
      </w:r>
      <w:r w:rsidRPr="007E3E8D">
        <w:rPr>
          <w:rFonts w:ascii="Times New Roman" w:hAnsi="Times New Roman"/>
          <w:sz w:val="28"/>
          <w:szCs w:val="28"/>
          <w:lang w:val="vi-VN"/>
        </w:rPr>
        <w:t>di tích lịch sử - văn hóa</w:t>
      </w:r>
      <w:r w:rsidRPr="007E3E8D">
        <w:rPr>
          <w:rFonts w:ascii="Times New Roman" w:hAnsi="Times New Roman"/>
          <w:sz w:val="28"/>
          <w:szCs w:val="28"/>
        </w:rPr>
        <w:t>, n</w:t>
      </w:r>
      <w:r w:rsidRPr="007E3E8D">
        <w:rPr>
          <w:rFonts w:ascii="Times New Roman" w:hAnsi="Times New Roman"/>
          <w:sz w:val="28"/>
          <w:szCs w:val="28"/>
          <w:lang w:val="vi-VN"/>
        </w:rPr>
        <w:t>ơi tổ chức lễ hội,</w:t>
      </w:r>
      <w:r w:rsidRPr="007E3E8D">
        <w:rPr>
          <w:rFonts w:ascii="Times New Roman" w:hAnsi="Times New Roman"/>
          <w:sz w:val="28"/>
          <w:szCs w:val="28"/>
        </w:rPr>
        <w:t xml:space="preserve"> cúng tế</w:t>
      </w:r>
      <w:r w:rsidRPr="007E3E8D">
        <w:rPr>
          <w:rFonts w:ascii="Times New Roman" w:hAnsi="Times New Roman"/>
          <w:sz w:val="28"/>
          <w:szCs w:val="28"/>
          <w:lang w:val="vi-VN"/>
        </w:rPr>
        <w:t xml:space="preserve">: </w:t>
      </w:r>
      <w:r w:rsidRPr="007E3E8D">
        <w:rPr>
          <w:rFonts w:ascii="Times New Roman" w:hAnsi="Times New Roman"/>
          <w:sz w:val="28"/>
          <w:szCs w:val="28"/>
        </w:rPr>
        <w:t>yêu cầu đốt trong các lò đốt, bệ đốt, trong thùng hoặc</w:t>
      </w:r>
      <w:r w:rsidRPr="007E3E8D">
        <w:rPr>
          <w:rFonts w:ascii="Times New Roman" w:hAnsi="Times New Roman"/>
          <w:spacing w:val="-10"/>
          <w:sz w:val="28"/>
          <w:szCs w:val="28"/>
          <w:lang w:val="vi-VN"/>
        </w:rPr>
        <w:t xml:space="preserve"> vị trí quy định của Ban tổ chức Lễ hội, Ban Quản lý di tích</w:t>
      </w:r>
      <w:r w:rsidRPr="007E3E8D">
        <w:rPr>
          <w:rFonts w:ascii="Times New Roman" w:hAnsi="Times New Roman"/>
          <w:spacing w:val="-10"/>
          <w:sz w:val="28"/>
          <w:szCs w:val="28"/>
        </w:rPr>
        <w:t xml:space="preserve">, xung quanh khu vực cúng tế </w:t>
      </w:r>
      <w:r w:rsidRPr="007E3E8D">
        <w:rPr>
          <w:rFonts w:ascii="Times New Roman" w:hAnsi="Times New Roman"/>
          <w:sz w:val="28"/>
          <w:szCs w:val="28"/>
        </w:rPr>
        <w:t>nhưng không làm ảnh hưởng đến trật tự an toàn giao thông, vệ sinh môi trường và phòng chống cháy nổ. Sau khi đốt cần vệ sinh sạch sẽ</w:t>
      </w:r>
      <w:r w:rsidRPr="007E3E8D">
        <w:rPr>
          <w:rFonts w:ascii="Times New Roman" w:hAnsi="Times New Roman"/>
          <w:sz w:val="28"/>
          <w:szCs w:val="28"/>
          <w:lang w:val="vi-VN"/>
        </w:rPr>
        <w:t xml:space="preserve">. </w:t>
      </w:r>
    </w:p>
    <w:p w:rsidR="007E3E8D" w:rsidRDefault="007E3E8D" w:rsidP="007E3E8D">
      <w:pPr>
        <w:spacing w:before="120"/>
        <w:ind w:firstLine="567"/>
        <w:jc w:val="both"/>
        <w:rPr>
          <w:rFonts w:ascii="Times New Roman" w:hAnsi="Times New Roman"/>
          <w:sz w:val="28"/>
          <w:szCs w:val="28"/>
        </w:rPr>
      </w:pPr>
      <w:r w:rsidRPr="007E3E8D">
        <w:rPr>
          <w:rFonts w:ascii="Times New Roman" w:hAnsi="Times New Roman"/>
          <w:sz w:val="28"/>
          <w:szCs w:val="28"/>
        </w:rPr>
        <w:lastRenderedPageBreak/>
        <w:t xml:space="preserve">Khuyến khích các hộ dân không sử dụng vàng mã; hạn chế tối đa việc sử dụng và rải các vật phẩm như: </w:t>
      </w:r>
      <w:r w:rsidRPr="007E3E8D">
        <w:rPr>
          <w:rFonts w:ascii="Times New Roman" w:hAnsi="Times New Roman"/>
          <w:bCs/>
          <w:sz w:val="28"/>
          <w:szCs w:val="28"/>
        </w:rPr>
        <w:t>hạt nổ, “cháo thánh”, bánh kẹo, thuốc lá…</w:t>
      </w:r>
      <w:r w:rsidRPr="007E3E8D">
        <w:rPr>
          <w:rFonts w:ascii="Times New Roman" w:hAnsi="Times New Roman"/>
          <w:sz w:val="28"/>
          <w:szCs w:val="28"/>
        </w:rPr>
        <w:t xml:space="preserve"> trong lễ</w:t>
      </w:r>
      <w:r>
        <w:rPr>
          <w:rFonts w:ascii="Times New Roman" w:hAnsi="Times New Roman"/>
          <w:sz w:val="28"/>
          <w:szCs w:val="28"/>
        </w:rPr>
        <w:t xml:space="preserve"> cúng.</w:t>
      </w:r>
    </w:p>
    <w:p w:rsidR="007E3E8D" w:rsidRDefault="007E3E8D" w:rsidP="007E3E8D">
      <w:pPr>
        <w:spacing w:before="120"/>
        <w:ind w:firstLine="567"/>
        <w:jc w:val="both"/>
        <w:rPr>
          <w:rFonts w:ascii="Times New Roman" w:hAnsi="Times New Roman"/>
          <w:b/>
          <w:bCs/>
          <w:spacing w:val="2"/>
          <w:kern w:val="2"/>
          <w:position w:val="2"/>
          <w:sz w:val="28"/>
          <w:szCs w:val="28"/>
        </w:rPr>
      </w:pPr>
      <w:r>
        <w:rPr>
          <w:rFonts w:ascii="Times New Roman" w:hAnsi="Times New Roman"/>
          <w:b/>
          <w:bCs/>
          <w:spacing w:val="2"/>
          <w:kern w:val="2"/>
          <w:position w:val="2"/>
          <w:sz w:val="28"/>
          <w:szCs w:val="28"/>
        </w:rPr>
        <w:t>5</w:t>
      </w:r>
      <w:r w:rsidRPr="007E3E8D">
        <w:rPr>
          <w:rFonts w:ascii="Times New Roman" w:hAnsi="Times New Roman"/>
          <w:b/>
          <w:bCs/>
          <w:spacing w:val="2"/>
          <w:kern w:val="2"/>
          <w:position w:val="2"/>
          <w:sz w:val="28"/>
          <w:szCs w:val="28"/>
        </w:rPr>
        <w:t xml:space="preserve">. </w:t>
      </w:r>
      <w:r w:rsidR="004D76BC">
        <w:rPr>
          <w:rFonts w:ascii="Times New Roman" w:hAnsi="Times New Roman"/>
          <w:b/>
          <w:bCs/>
          <w:spacing w:val="2"/>
          <w:kern w:val="2"/>
          <w:position w:val="2"/>
          <w:sz w:val="28"/>
          <w:szCs w:val="28"/>
        </w:rPr>
        <w:t xml:space="preserve">Đối với </w:t>
      </w:r>
      <w:r w:rsidR="00515493">
        <w:rPr>
          <w:rFonts w:ascii="Times New Roman" w:hAnsi="Times New Roman"/>
          <w:b/>
          <w:bCs/>
          <w:spacing w:val="2"/>
          <w:kern w:val="2"/>
          <w:position w:val="2"/>
          <w:sz w:val="28"/>
          <w:szCs w:val="28"/>
        </w:rPr>
        <w:t>n</w:t>
      </w:r>
      <w:r w:rsidRPr="007E3E8D">
        <w:rPr>
          <w:rFonts w:ascii="Times New Roman" w:hAnsi="Times New Roman"/>
          <w:b/>
          <w:bCs/>
          <w:spacing w:val="2"/>
          <w:kern w:val="2"/>
          <w:position w:val="2"/>
          <w:sz w:val="28"/>
          <w:szCs w:val="28"/>
        </w:rPr>
        <w:t>ếp sống văn minh trong việc tang</w:t>
      </w:r>
    </w:p>
    <w:p w:rsidR="007E3E8D" w:rsidRDefault="007E3E8D" w:rsidP="007E3E8D">
      <w:pPr>
        <w:spacing w:before="120"/>
        <w:ind w:firstLine="567"/>
        <w:jc w:val="both"/>
        <w:rPr>
          <w:rFonts w:ascii="Times New Roman" w:hAnsi="Times New Roman"/>
          <w:spacing w:val="2"/>
          <w:kern w:val="2"/>
          <w:position w:val="2"/>
          <w:sz w:val="28"/>
          <w:szCs w:val="28"/>
        </w:rPr>
      </w:pPr>
      <w:r>
        <w:rPr>
          <w:rFonts w:ascii="Times New Roman" w:hAnsi="Times New Roman"/>
          <w:b/>
          <w:bCs/>
          <w:spacing w:val="2"/>
          <w:kern w:val="2"/>
          <w:position w:val="2"/>
          <w:sz w:val="28"/>
          <w:szCs w:val="28"/>
        </w:rPr>
        <w:t xml:space="preserve">- </w:t>
      </w:r>
      <w:r w:rsidRPr="007E3E8D">
        <w:rPr>
          <w:rFonts w:ascii="Times New Roman" w:hAnsi="Times New Roman"/>
          <w:spacing w:val="2"/>
          <w:kern w:val="2"/>
          <w:position w:val="2"/>
          <w:sz w:val="28"/>
          <w:szCs w:val="28"/>
        </w:rPr>
        <w:t>Gia đình có người qua đời phải báo UBND xã biết để làm thủ tục đăng ký khai tử, đồng thời cam kết không rải vàng mã khi đưa tang.</w:t>
      </w:r>
    </w:p>
    <w:p w:rsidR="007E3E8D" w:rsidRPr="007E3E8D" w:rsidRDefault="007E3E8D" w:rsidP="007E3E8D">
      <w:pPr>
        <w:spacing w:before="120"/>
        <w:ind w:firstLine="567"/>
        <w:jc w:val="both"/>
        <w:rPr>
          <w:rFonts w:ascii="Times New Roman" w:hAnsi="Times New Roman"/>
          <w:spacing w:val="2"/>
          <w:kern w:val="2"/>
          <w:position w:val="2"/>
          <w:sz w:val="28"/>
          <w:szCs w:val="28"/>
        </w:rPr>
      </w:pPr>
      <w:r>
        <w:rPr>
          <w:rFonts w:ascii="Times New Roman" w:hAnsi="Times New Roman"/>
          <w:spacing w:val="2"/>
          <w:kern w:val="2"/>
          <w:position w:val="2"/>
          <w:sz w:val="28"/>
          <w:szCs w:val="28"/>
        </w:rPr>
        <w:t xml:space="preserve">- </w:t>
      </w:r>
      <w:r w:rsidRPr="007E3E8D">
        <w:rPr>
          <w:rFonts w:ascii="Times New Roman" w:hAnsi="Times New Roman"/>
          <w:spacing w:val="2"/>
          <w:kern w:val="2"/>
          <w:position w:val="2"/>
          <w:sz w:val="28"/>
          <w:szCs w:val="28"/>
        </w:rPr>
        <w:t xml:space="preserve">Việc tổ chức tang lễ cần chu đáo, trang nghiêm, gọn nhẹ, tiết kiệm phù hợp với phong tục tập quán, bản sắc văn hoá và hoàn cảnh của từng gia đình. </w:t>
      </w:r>
    </w:p>
    <w:p w:rsidR="007E3E8D" w:rsidRPr="007E3E8D" w:rsidRDefault="007E3E8D" w:rsidP="007E3E8D">
      <w:pPr>
        <w:shd w:val="clear" w:color="auto" w:fill="FFFFFF"/>
        <w:spacing w:before="120"/>
        <w:ind w:firstLine="720"/>
        <w:jc w:val="both"/>
        <w:rPr>
          <w:rFonts w:ascii="Times New Roman" w:hAnsi="Times New Roman"/>
          <w:sz w:val="28"/>
          <w:szCs w:val="28"/>
        </w:rPr>
      </w:pPr>
      <w:r>
        <w:rPr>
          <w:rFonts w:ascii="Times New Roman" w:hAnsi="Times New Roman"/>
          <w:spacing w:val="2"/>
          <w:kern w:val="2"/>
          <w:position w:val="2"/>
          <w:sz w:val="28"/>
          <w:szCs w:val="28"/>
        </w:rPr>
        <w:t>+</w:t>
      </w:r>
      <w:r w:rsidRPr="007E3E8D">
        <w:rPr>
          <w:rFonts w:ascii="Times New Roman" w:hAnsi="Times New Roman"/>
          <w:spacing w:val="2"/>
          <w:kern w:val="2"/>
          <w:position w:val="2"/>
          <w:sz w:val="28"/>
          <w:szCs w:val="28"/>
        </w:rPr>
        <w:t xml:space="preserve"> </w:t>
      </w:r>
      <w:r w:rsidRPr="007E3E8D">
        <w:rPr>
          <w:rFonts w:ascii="Times New Roman" w:hAnsi="Times New Roman"/>
          <w:sz w:val="28"/>
          <w:szCs w:val="28"/>
        </w:rPr>
        <w:t xml:space="preserve">Thời gian </w:t>
      </w:r>
      <w:r w:rsidR="007676BE">
        <w:rPr>
          <w:rFonts w:ascii="Times New Roman" w:hAnsi="Times New Roman"/>
          <w:sz w:val="28"/>
          <w:szCs w:val="28"/>
        </w:rPr>
        <w:t>khâm liệm và an táng</w:t>
      </w:r>
      <w:r w:rsidRPr="007E3E8D">
        <w:rPr>
          <w:rFonts w:ascii="Times New Roman" w:hAnsi="Times New Roman"/>
          <w:sz w:val="28"/>
          <w:szCs w:val="28"/>
        </w:rPr>
        <w:t xml:space="preserve"> thi thể không quá </w:t>
      </w:r>
      <w:r w:rsidR="007676BE" w:rsidRPr="007676BE">
        <w:rPr>
          <w:rFonts w:ascii="Times New Roman" w:hAnsi="Times New Roman"/>
          <w:b/>
          <w:sz w:val="28"/>
          <w:szCs w:val="28"/>
        </w:rPr>
        <w:t>5 ngày</w:t>
      </w:r>
      <w:r w:rsidRPr="007E3E8D">
        <w:rPr>
          <w:rFonts w:ascii="Times New Roman" w:hAnsi="Times New Roman"/>
          <w:sz w:val="28"/>
          <w:szCs w:val="28"/>
        </w:rPr>
        <w:t xml:space="preserve"> kể từ khi chết đối với người chết không do dịch bệnh nguy hiểm</w:t>
      </w:r>
      <w:r w:rsidR="00F2191A">
        <w:rPr>
          <w:rFonts w:ascii="Times New Roman" w:hAnsi="Times New Roman"/>
          <w:sz w:val="28"/>
          <w:szCs w:val="28"/>
        </w:rPr>
        <w:t xml:space="preserve"> ( </w:t>
      </w:r>
      <w:r w:rsidR="00F2191A" w:rsidRPr="00F2191A">
        <w:rPr>
          <w:rFonts w:ascii="Times New Roman" w:hAnsi="Times New Roman"/>
          <w:i/>
          <w:sz w:val="28"/>
          <w:szCs w:val="28"/>
        </w:rPr>
        <w:t xml:space="preserve">theo </w:t>
      </w:r>
      <w:r w:rsidR="00036B63" w:rsidRPr="00F2191A">
        <w:rPr>
          <w:rFonts w:ascii="Times New Roman" w:hAnsi="Times New Roman"/>
          <w:i/>
          <w:sz w:val="28"/>
          <w:szCs w:val="28"/>
        </w:rPr>
        <w:t xml:space="preserve">Quy </w:t>
      </w:r>
      <w:r w:rsidR="00F2191A" w:rsidRPr="00F2191A">
        <w:rPr>
          <w:rFonts w:ascii="Times New Roman" w:hAnsi="Times New Roman"/>
          <w:i/>
          <w:sz w:val="28"/>
          <w:szCs w:val="28"/>
        </w:rPr>
        <w:t>chế thống nhất của cộng đồng dân cư</w:t>
      </w:r>
      <w:r w:rsidR="00F2191A">
        <w:rPr>
          <w:rFonts w:ascii="Times New Roman" w:hAnsi="Times New Roman"/>
          <w:sz w:val="28"/>
          <w:szCs w:val="28"/>
        </w:rPr>
        <w:t>)</w:t>
      </w:r>
      <w:r w:rsidRPr="007E3E8D">
        <w:rPr>
          <w:rFonts w:ascii="Times New Roman" w:hAnsi="Times New Roman"/>
          <w:sz w:val="28"/>
          <w:szCs w:val="28"/>
        </w:rPr>
        <w:t xml:space="preserve">. Đối với trường hợp người chết do dịch bệnh nguy hiểm, thời gian quàn thi thể không quá 24 giờ kể từ khi chết hoặc phát hiện thi thể. Trường hợp </w:t>
      </w:r>
      <w:r w:rsidR="007676BE">
        <w:rPr>
          <w:rFonts w:ascii="Times New Roman" w:hAnsi="Times New Roman"/>
          <w:sz w:val="28"/>
          <w:szCs w:val="28"/>
        </w:rPr>
        <w:t>khác phải có ý kiến của cơ quan chuyên môn</w:t>
      </w:r>
      <w:r w:rsidRPr="007E3E8D">
        <w:rPr>
          <w:rFonts w:ascii="Times New Roman" w:hAnsi="Times New Roman"/>
          <w:sz w:val="28"/>
          <w:szCs w:val="28"/>
        </w:rPr>
        <w:t>.</w:t>
      </w:r>
    </w:p>
    <w:p w:rsidR="007676BE" w:rsidRDefault="007676BE" w:rsidP="007E3E8D">
      <w:pPr>
        <w:spacing w:before="120"/>
        <w:ind w:firstLine="567"/>
        <w:jc w:val="both"/>
        <w:rPr>
          <w:rFonts w:ascii="Times New Roman" w:hAnsi="Times New Roman"/>
          <w:spacing w:val="2"/>
          <w:kern w:val="2"/>
          <w:position w:val="2"/>
          <w:sz w:val="28"/>
          <w:szCs w:val="28"/>
        </w:rPr>
      </w:pPr>
      <w:r>
        <w:rPr>
          <w:rFonts w:ascii="Times New Roman" w:hAnsi="Times New Roman"/>
          <w:spacing w:val="2"/>
          <w:kern w:val="2"/>
          <w:position w:val="2"/>
          <w:sz w:val="28"/>
          <w:szCs w:val="28"/>
        </w:rPr>
        <w:t xml:space="preserve">+ </w:t>
      </w:r>
      <w:r w:rsidR="007E3E8D" w:rsidRPr="007E3E8D">
        <w:rPr>
          <w:rFonts w:ascii="Times New Roman" w:hAnsi="Times New Roman"/>
          <w:spacing w:val="2"/>
          <w:kern w:val="2"/>
          <w:position w:val="2"/>
          <w:sz w:val="28"/>
          <w:szCs w:val="28"/>
        </w:rPr>
        <w:t>Không mở nhạ</w:t>
      </w:r>
      <w:r>
        <w:rPr>
          <w:rFonts w:ascii="Times New Roman" w:hAnsi="Times New Roman"/>
          <w:spacing w:val="2"/>
          <w:kern w:val="2"/>
          <w:position w:val="2"/>
          <w:sz w:val="28"/>
          <w:szCs w:val="28"/>
        </w:rPr>
        <w:t>c tang</w:t>
      </w:r>
      <w:r w:rsidR="007E3E8D" w:rsidRPr="007E3E8D">
        <w:rPr>
          <w:rFonts w:ascii="Times New Roman" w:hAnsi="Times New Roman"/>
          <w:spacing w:val="2"/>
          <w:kern w:val="2"/>
          <w:position w:val="2"/>
          <w:sz w:val="28"/>
          <w:szCs w:val="28"/>
        </w:rPr>
        <w:t xml:space="preserve">, </w:t>
      </w:r>
      <w:r w:rsidR="007E3E8D" w:rsidRPr="007E3E8D">
        <w:rPr>
          <w:rFonts w:ascii="Times New Roman" w:hAnsi="Times New Roman"/>
          <w:sz w:val="28"/>
          <w:szCs w:val="28"/>
        </w:rPr>
        <w:t>nhạc lễ từ 22 giờ ngày hôm trước đến 06 giờ sáng ngày hôm sau</w:t>
      </w:r>
      <w:r w:rsidR="007E3E8D" w:rsidRPr="007E3E8D">
        <w:rPr>
          <w:rFonts w:ascii="Times New Roman" w:hAnsi="Times New Roman"/>
          <w:spacing w:val="2"/>
          <w:kern w:val="2"/>
          <w:position w:val="2"/>
          <w:sz w:val="28"/>
          <w:szCs w:val="28"/>
        </w:rPr>
        <w:t>.</w:t>
      </w:r>
    </w:p>
    <w:p w:rsidR="007E3E8D" w:rsidRPr="007E3E8D" w:rsidRDefault="007676BE" w:rsidP="007E3E8D">
      <w:pPr>
        <w:spacing w:before="120"/>
        <w:ind w:firstLine="567"/>
        <w:jc w:val="both"/>
        <w:rPr>
          <w:rFonts w:ascii="Times New Roman" w:hAnsi="Times New Roman"/>
          <w:spacing w:val="2"/>
          <w:kern w:val="2"/>
          <w:position w:val="2"/>
          <w:sz w:val="28"/>
          <w:szCs w:val="28"/>
        </w:rPr>
      </w:pPr>
      <w:r>
        <w:rPr>
          <w:rFonts w:ascii="Times New Roman" w:hAnsi="Times New Roman"/>
          <w:spacing w:val="2"/>
          <w:kern w:val="2"/>
          <w:position w:val="2"/>
          <w:sz w:val="28"/>
          <w:szCs w:val="28"/>
        </w:rPr>
        <w:t xml:space="preserve">- </w:t>
      </w:r>
      <w:r w:rsidR="007E3E8D" w:rsidRPr="007E3E8D">
        <w:rPr>
          <w:rFonts w:ascii="Times New Roman" w:hAnsi="Times New Roman"/>
          <w:spacing w:val="2"/>
          <w:kern w:val="2"/>
          <w:position w:val="2"/>
          <w:sz w:val="28"/>
          <w:szCs w:val="28"/>
        </w:rPr>
        <w:t>Các hộ gia đình có nhu cầu sử dụng lòng đường, vỉa hè để tổ chức đám tang phải xin phép chính quyền địa phương.</w:t>
      </w:r>
    </w:p>
    <w:p w:rsidR="007E3E8D" w:rsidRPr="007E3E8D" w:rsidRDefault="007676BE" w:rsidP="007E3E8D">
      <w:pPr>
        <w:spacing w:before="120"/>
        <w:ind w:firstLine="567"/>
        <w:jc w:val="both"/>
        <w:rPr>
          <w:rFonts w:ascii="Times New Roman" w:hAnsi="Times New Roman"/>
          <w:spacing w:val="2"/>
          <w:kern w:val="2"/>
          <w:position w:val="2"/>
          <w:sz w:val="28"/>
          <w:szCs w:val="28"/>
        </w:rPr>
      </w:pPr>
      <w:r>
        <w:rPr>
          <w:rFonts w:ascii="Times New Roman" w:hAnsi="Times New Roman"/>
          <w:spacing w:val="2"/>
          <w:kern w:val="2"/>
          <w:position w:val="2"/>
          <w:sz w:val="28"/>
          <w:szCs w:val="28"/>
        </w:rPr>
        <w:t xml:space="preserve">-  </w:t>
      </w:r>
      <w:r w:rsidR="007E3E8D" w:rsidRPr="007E3E8D">
        <w:rPr>
          <w:rFonts w:ascii="Times New Roman" w:hAnsi="Times New Roman"/>
          <w:spacing w:val="2"/>
          <w:kern w:val="2"/>
          <w:position w:val="2"/>
          <w:sz w:val="28"/>
          <w:szCs w:val="28"/>
        </w:rPr>
        <w:t>Đối với những người không có hộ khẩu thường trú tại địa phương, khi có người qua đời đưa về an tán</w:t>
      </w:r>
      <w:r>
        <w:rPr>
          <w:rFonts w:ascii="Times New Roman" w:hAnsi="Times New Roman"/>
          <w:spacing w:val="2"/>
          <w:kern w:val="2"/>
          <w:position w:val="2"/>
          <w:sz w:val="28"/>
          <w:szCs w:val="28"/>
        </w:rPr>
        <w:t>g</w:t>
      </w:r>
      <w:r w:rsidR="007E3E8D" w:rsidRPr="007E3E8D">
        <w:rPr>
          <w:rFonts w:ascii="Times New Roman" w:hAnsi="Times New Roman"/>
          <w:spacing w:val="2"/>
          <w:kern w:val="2"/>
          <w:position w:val="2"/>
          <w:sz w:val="28"/>
          <w:szCs w:val="28"/>
        </w:rPr>
        <w:t xml:space="preserve"> tại nghĩa tang quê nhà, thì thân nhân phải báo cho thôn trưởng và xin phép UBND xã, đồng thời phải chấp hành đầy đủ các quy định về tang lễ cũng như tập quán của nhân dân địa phương.</w:t>
      </w:r>
    </w:p>
    <w:p w:rsidR="007E3E8D" w:rsidRPr="007E3E8D" w:rsidRDefault="007E3E8D" w:rsidP="007E3E8D">
      <w:pPr>
        <w:spacing w:before="120"/>
        <w:jc w:val="both"/>
        <w:rPr>
          <w:rFonts w:ascii="Times New Roman" w:hAnsi="Times New Roman"/>
          <w:b/>
          <w:spacing w:val="2"/>
          <w:kern w:val="2"/>
          <w:position w:val="2"/>
          <w:sz w:val="28"/>
          <w:szCs w:val="28"/>
        </w:rPr>
      </w:pPr>
      <w:r w:rsidRPr="007E3E8D">
        <w:rPr>
          <w:rFonts w:ascii="Times New Roman" w:hAnsi="Times New Roman"/>
          <w:spacing w:val="2"/>
          <w:kern w:val="2"/>
          <w:position w:val="2"/>
          <w:sz w:val="28"/>
          <w:szCs w:val="28"/>
        </w:rPr>
        <w:t xml:space="preserve">        </w:t>
      </w:r>
      <w:r w:rsidR="007676BE">
        <w:rPr>
          <w:rFonts w:ascii="Times New Roman" w:hAnsi="Times New Roman"/>
          <w:b/>
          <w:bCs/>
          <w:spacing w:val="2"/>
          <w:kern w:val="2"/>
          <w:position w:val="2"/>
          <w:sz w:val="28"/>
          <w:szCs w:val="28"/>
        </w:rPr>
        <w:t>6</w:t>
      </w:r>
      <w:r w:rsidRPr="007E3E8D">
        <w:rPr>
          <w:rFonts w:ascii="Times New Roman" w:hAnsi="Times New Roman"/>
          <w:b/>
          <w:bCs/>
          <w:spacing w:val="2"/>
          <w:kern w:val="2"/>
          <w:position w:val="2"/>
          <w:sz w:val="28"/>
          <w:szCs w:val="28"/>
        </w:rPr>
        <w:t xml:space="preserve">. </w:t>
      </w:r>
      <w:r w:rsidR="004A2BCD">
        <w:rPr>
          <w:rFonts w:ascii="Times New Roman" w:hAnsi="Times New Roman"/>
          <w:b/>
          <w:bCs/>
          <w:spacing w:val="2"/>
          <w:kern w:val="2"/>
          <w:position w:val="2"/>
          <w:sz w:val="28"/>
          <w:szCs w:val="28"/>
        </w:rPr>
        <w:t>Đối với công tác c</w:t>
      </w:r>
      <w:r w:rsidRPr="007E3E8D">
        <w:rPr>
          <w:rFonts w:ascii="Times New Roman" w:hAnsi="Times New Roman"/>
          <w:b/>
          <w:bCs/>
          <w:spacing w:val="2"/>
          <w:kern w:val="2"/>
          <w:position w:val="2"/>
          <w:sz w:val="28"/>
          <w:szCs w:val="28"/>
        </w:rPr>
        <w:t>hính sách Dân số - Kế hoạch hoá gia đình</w:t>
      </w:r>
    </w:p>
    <w:p w:rsidR="007E3E8D" w:rsidRPr="007E3E8D" w:rsidRDefault="007676BE" w:rsidP="007E3E8D">
      <w:pPr>
        <w:spacing w:before="120"/>
        <w:ind w:firstLine="567"/>
        <w:jc w:val="both"/>
        <w:rPr>
          <w:rFonts w:ascii="Times New Roman" w:hAnsi="Times New Roman"/>
          <w:color w:val="C00000"/>
          <w:spacing w:val="2"/>
          <w:kern w:val="2"/>
          <w:position w:val="2"/>
          <w:sz w:val="28"/>
          <w:szCs w:val="28"/>
        </w:rPr>
      </w:pPr>
      <w:r>
        <w:rPr>
          <w:rFonts w:ascii="Times New Roman" w:hAnsi="Times New Roman"/>
          <w:spacing w:val="2"/>
          <w:kern w:val="2"/>
          <w:position w:val="2"/>
          <w:sz w:val="28"/>
          <w:szCs w:val="28"/>
        </w:rPr>
        <w:t xml:space="preserve">- </w:t>
      </w:r>
      <w:r w:rsidR="007E3E8D" w:rsidRPr="007E3E8D">
        <w:rPr>
          <w:rFonts w:ascii="Times New Roman" w:hAnsi="Times New Roman"/>
          <w:spacing w:val="2"/>
          <w:kern w:val="2"/>
          <w:position w:val="2"/>
          <w:sz w:val="28"/>
          <w:szCs w:val="28"/>
        </w:rPr>
        <w:t>Mỗi cặp vợ, chồng có một hoặc hai con, không sinh con thứ 3 trở lên. Khoảng cách giữa hai lần sinh nên từ 3 năm đến 5 năm, độ tuổi sinh đẻ nên từ 22 tuổi đến 35 tuổi.</w:t>
      </w:r>
    </w:p>
    <w:p w:rsidR="007E3E8D" w:rsidRDefault="007676BE" w:rsidP="007E3E8D">
      <w:pPr>
        <w:shd w:val="clear" w:color="auto" w:fill="FFFFFF"/>
        <w:spacing w:before="120"/>
        <w:ind w:firstLine="567"/>
        <w:jc w:val="both"/>
        <w:rPr>
          <w:rFonts w:ascii="Times New Roman" w:hAnsi="Times New Roman"/>
          <w:spacing w:val="2"/>
          <w:kern w:val="2"/>
          <w:position w:val="2"/>
          <w:sz w:val="28"/>
          <w:szCs w:val="28"/>
        </w:rPr>
      </w:pPr>
      <w:r>
        <w:rPr>
          <w:rFonts w:ascii="Times New Roman" w:hAnsi="Times New Roman"/>
          <w:spacing w:val="2"/>
          <w:kern w:val="2"/>
          <w:position w:val="2"/>
          <w:sz w:val="28"/>
          <w:szCs w:val="28"/>
        </w:rPr>
        <w:t xml:space="preserve">- </w:t>
      </w:r>
      <w:r w:rsidR="007E3E8D" w:rsidRPr="007E3E8D">
        <w:rPr>
          <w:rFonts w:ascii="Times New Roman" w:hAnsi="Times New Roman"/>
          <w:spacing w:val="2"/>
          <w:kern w:val="2"/>
          <w:position w:val="2"/>
          <w:sz w:val="28"/>
          <w:szCs w:val="28"/>
        </w:rPr>
        <w:t>Mỗi cặp vợ, chồng chủ động lựa chọn, quyết định sử dụng biện pháp tránh thai để thực hiện kế hoạch hoá gia đình. Không thực hiện hành vi lựa chọn giới tính thai nhi dưới mọi hình thức. Không phân biệt đối xử giữa con trai và con gái, không quan niệm phải có con trai để nối dõi tông đường.</w:t>
      </w:r>
    </w:p>
    <w:p w:rsidR="00567034" w:rsidRDefault="00567034" w:rsidP="007E3E8D">
      <w:pPr>
        <w:shd w:val="clear" w:color="auto" w:fill="FFFFFF"/>
        <w:spacing w:before="120"/>
        <w:ind w:firstLine="567"/>
        <w:jc w:val="both"/>
        <w:rPr>
          <w:rFonts w:ascii="Times New Roman" w:hAnsi="Times New Roman"/>
          <w:spacing w:val="2"/>
          <w:kern w:val="2"/>
          <w:position w:val="2"/>
          <w:sz w:val="28"/>
          <w:szCs w:val="28"/>
        </w:rPr>
      </w:pPr>
    </w:p>
    <w:p w:rsidR="00567034" w:rsidRPr="007E3E8D" w:rsidRDefault="00567034" w:rsidP="007E3E8D">
      <w:pPr>
        <w:shd w:val="clear" w:color="auto" w:fill="FFFFFF"/>
        <w:spacing w:before="120"/>
        <w:ind w:firstLine="567"/>
        <w:jc w:val="both"/>
        <w:rPr>
          <w:rFonts w:ascii="Times New Roman" w:hAnsi="Times New Roman"/>
          <w:spacing w:val="2"/>
          <w:kern w:val="2"/>
          <w:position w:val="2"/>
          <w:sz w:val="28"/>
          <w:szCs w:val="28"/>
        </w:rPr>
      </w:pPr>
    </w:p>
    <w:p w:rsidR="007E3E8D" w:rsidRPr="007E3E8D" w:rsidRDefault="007676BE" w:rsidP="007E3E8D">
      <w:pPr>
        <w:spacing w:before="120"/>
        <w:ind w:firstLine="567"/>
        <w:jc w:val="both"/>
        <w:rPr>
          <w:rFonts w:ascii="Times New Roman" w:hAnsi="Times New Roman"/>
          <w:b/>
          <w:spacing w:val="2"/>
          <w:kern w:val="2"/>
          <w:position w:val="2"/>
          <w:sz w:val="28"/>
          <w:szCs w:val="28"/>
        </w:rPr>
      </w:pPr>
      <w:r>
        <w:rPr>
          <w:rFonts w:ascii="Times New Roman" w:hAnsi="Times New Roman"/>
          <w:b/>
          <w:spacing w:val="2"/>
          <w:kern w:val="2"/>
          <w:position w:val="2"/>
          <w:sz w:val="28"/>
          <w:szCs w:val="28"/>
        </w:rPr>
        <w:lastRenderedPageBreak/>
        <w:t>7</w:t>
      </w:r>
      <w:r w:rsidR="007E3E8D" w:rsidRPr="007E3E8D">
        <w:rPr>
          <w:rFonts w:ascii="Times New Roman" w:hAnsi="Times New Roman"/>
          <w:b/>
          <w:spacing w:val="2"/>
          <w:kern w:val="2"/>
          <w:position w:val="2"/>
          <w:sz w:val="28"/>
          <w:szCs w:val="28"/>
        </w:rPr>
        <w:t xml:space="preserve">. </w:t>
      </w:r>
      <w:r w:rsidR="00515493">
        <w:rPr>
          <w:rFonts w:ascii="Times New Roman" w:hAnsi="Times New Roman"/>
          <w:b/>
          <w:spacing w:val="2"/>
          <w:kern w:val="2"/>
          <w:position w:val="2"/>
          <w:sz w:val="28"/>
          <w:szCs w:val="28"/>
        </w:rPr>
        <w:t>Đối với công tác g</w:t>
      </w:r>
      <w:r w:rsidR="007E3E8D" w:rsidRPr="007E3E8D">
        <w:rPr>
          <w:rFonts w:ascii="Times New Roman" w:hAnsi="Times New Roman"/>
          <w:b/>
          <w:spacing w:val="2"/>
          <w:kern w:val="2"/>
          <w:position w:val="2"/>
          <w:sz w:val="28"/>
          <w:szCs w:val="28"/>
        </w:rPr>
        <w:t>iáo dục, chăm sóc bà mẹ và trẻ em</w:t>
      </w:r>
    </w:p>
    <w:p w:rsidR="007E3E8D" w:rsidRPr="007E3E8D" w:rsidRDefault="007676BE" w:rsidP="007E3E8D">
      <w:pPr>
        <w:spacing w:before="120"/>
        <w:ind w:firstLine="567"/>
        <w:jc w:val="both"/>
        <w:rPr>
          <w:rFonts w:ascii="Times New Roman" w:hAnsi="Times New Roman"/>
          <w:spacing w:val="2"/>
          <w:kern w:val="2"/>
          <w:position w:val="2"/>
          <w:sz w:val="28"/>
          <w:szCs w:val="28"/>
        </w:rPr>
      </w:pPr>
      <w:r>
        <w:rPr>
          <w:rFonts w:ascii="Times New Roman" w:hAnsi="Times New Roman"/>
          <w:spacing w:val="2"/>
          <w:kern w:val="2"/>
          <w:position w:val="2"/>
          <w:sz w:val="28"/>
          <w:szCs w:val="28"/>
        </w:rPr>
        <w:t xml:space="preserve">- </w:t>
      </w:r>
      <w:r w:rsidR="007E3E8D" w:rsidRPr="007E3E8D">
        <w:rPr>
          <w:rFonts w:ascii="Times New Roman" w:hAnsi="Times New Roman"/>
          <w:spacing w:val="2"/>
          <w:kern w:val="2"/>
          <w:position w:val="2"/>
          <w:sz w:val="28"/>
          <w:szCs w:val="28"/>
        </w:rPr>
        <w:t xml:space="preserve"> Các hộ gia đình có con, em đến tuổi đi học, trong độ tuổi đi học phải tạo điều kiện để con, em đến trường học tập. Ông bà, cha mẹ phải có trách nhiệm cùng nhà trường theo dõi, dạy dỗ con cháu học tập, rèn luyện đạt kết quả cao. Nếu con em mình có khuyết điểm, trước hết gia đình phải chịu trách nhiệm dạy bảo để sửa chữa ngay.</w:t>
      </w:r>
    </w:p>
    <w:p w:rsidR="007E3E8D" w:rsidRPr="007E3E8D" w:rsidRDefault="007676BE" w:rsidP="007E3E8D">
      <w:pPr>
        <w:spacing w:before="120"/>
        <w:ind w:firstLine="567"/>
        <w:jc w:val="both"/>
        <w:rPr>
          <w:rFonts w:ascii="Times New Roman" w:hAnsi="Times New Roman"/>
          <w:spacing w:val="2"/>
          <w:kern w:val="2"/>
          <w:position w:val="2"/>
          <w:sz w:val="28"/>
          <w:szCs w:val="28"/>
        </w:rPr>
      </w:pPr>
      <w:r>
        <w:rPr>
          <w:rFonts w:ascii="Times New Roman" w:hAnsi="Times New Roman"/>
          <w:spacing w:val="2"/>
          <w:kern w:val="2"/>
          <w:position w:val="2"/>
          <w:sz w:val="28"/>
          <w:szCs w:val="28"/>
        </w:rPr>
        <w:t>-</w:t>
      </w:r>
      <w:r w:rsidR="007E3E8D" w:rsidRPr="007E3E8D">
        <w:rPr>
          <w:rFonts w:ascii="Times New Roman" w:hAnsi="Times New Roman"/>
          <w:spacing w:val="2"/>
          <w:kern w:val="2"/>
          <w:position w:val="2"/>
          <w:sz w:val="28"/>
          <w:szCs w:val="28"/>
        </w:rPr>
        <w:t xml:space="preserve"> Người mẹ trong thời kỳ mang thai nên đi khám thai ít nhất 3 lần, được tiêm phòng uốn ván và uống viên sắt đầy đủ. Trẻ em sinh ra phải được tiêm chủng đầy đủ, được chăm sóc nuôi dưỡng tốt nhất trong khả năng của mỗi gia đình để trẻ em không bị suy dinh dưỡng.</w:t>
      </w:r>
    </w:p>
    <w:p w:rsidR="007E3E8D" w:rsidRPr="007E3E8D" w:rsidRDefault="007676BE" w:rsidP="007E3E8D">
      <w:pPr>
        <w:spacing w:before="120"/>
        <w:ind w:firstLine="567"/>
        <w:jc w:val="both"/>
        <w:rPr>
          <w:rFonts w:ascii="Times New Roman" w:hAnsi="Times New Roman"/>
          <w:spacing w:val="2"/>
          <w:kern w:val="2"/>
          <w:position w:val="2"/>
          <w:sz w:val="28"/>
          <w:szCs w:val="28"/>
        </w:rPr>
      </w:pPr>
      <w:r>
        <w:rPr>
          <w:rFonts w:ascii="Times New Roman" w:hAnsi="Times New Roman"/>
          <w:spacing w:val="2"/>
          <w:kern w:val="2"/>
          <w:position w:val="2"/>
          <w:sz w:val="28"/>
          <w:szCs w:val="28"/>
        </w:rPr>
        <w:t xml:space="preserve">- </w:t>
      </w:r>
      <w:r w:rsidR="007E3E8D" w:rsidRPr="007E3E8D">
        <w:rPr>
          <w:rFonts w:ascii="Times New Roman" w:hAnsi="Times New Roman"/>
          <w:spacing w:val="2"/>
          <w:kern w:val="2"/>
          <w:position w:val="2"/>
          <w:sz w:val="28"/>
          <w:szCs w:val="28"/>
        </w:rPr>
        <w:t>Nghiêm cấm hộ gia đình vi phạm quyền trẻ em. Không để trẻ em bị lạm dụng tình dục, trẻ em tham gia lao động nặng nhọc, độc hại và bị ảnh hưởng các tệ nạn xã hội khác.</w:t>
      </w:r>
    </w:p>
    <w:p w:rsidR="007E3E8D" w:rsidRPr="007E3E8D" w:rsidRDefault="007676BE" w:rsidP="007E3E8D">
      <w:pPr>
        <w:shd w:val="clear" w:color="auto" w:fill="FFFFFF"/>
        <w:spacing w:before="120"/>
        <w:ind w:firstLine="567"/>
        <w:jc w:val="both"/>
        <w:rPr>
          <w:rFonts w:ascii="Times New Roman" w:hAnsi="Times New Roman"/>
          <w:b/>
          <w:spacing w:val="2"/>
          <w:kern w:val="2"/>
          <w:position w:val="2"/>
          <w:sz w:val="28"/>
          <w:szCs w:val="28"/>
        </w:rPr>
      </w:pPr>
      <w:r>
        <w:rPr>
          <w:rFonts w:ascii="Times New Roman" w:hAnsi="Times New Roman"/>
          <w:b/>
          <w:bCs/>
          <w:spacing w:val="2"/>
          <w:kern w:val="2"/>
          <w:position w:val="2"/>
          <w:sz w:val="28"/>
          <w:szCs w:val="28"/>
        </w:rPr>
        <w:t>8</w:t>
      </w:r>
      <w:r w:rsidR="007E3E8D" w:rsidRPr="007E3E8D">
        <w:rPr>
          <w:rFonts w:ascii="Times New Roman" w:hAnsi="Times New Roman"/>
          <w:b/>
          <w:bCs/>
          <w:spacing w:val="2"/>
          <w:kern w:val="2"/>
          <w:position w:val="2"/>
          <w:sz w:val="28"/>
          <w:szCs w:val="28"/>
        </w:rPr>
        <w:t xml:space="preserve">. </w:t>
      </w:r>
      <w:r w:rsidR="0025474A">
        <w:rPr>
          <w:rFonts w:ascii="Times New Roman" w:hAnsi="Times New Roman"/>
          <w:b/>
          <w:bCs/>
          <w:spacing w:val="2"/>
          <w:kern w:val="2"/>
          <w:position w:val="2"/>
          <w:sz w:val="28"/>
          <w:szCs w:val="28"/>
        </w:rPr>
        <w:t>Đối với n</w:t>
      </w:r>
      <w:r w:rsidR="007E3E8D" w:rsidRPr="007E3E8D">
        <w:rPr>
          <w:rFonts w:ascii="Times New Roman" w:hAnsi="Times New Roman"/>
          <w:b/>
          <w:bCs/>
          <w:spacing w:val="2"/>
          <w:kern w:val="2"/>
          <w:position w:val="2"/>
          <w:sz w:val="28"/>
          <w:szCs w:val="28"/>
        </w:rPr>
        <w:t>ếp sống văn minh trong lễ, hội, tết, giỗ…</w:t>
      </w:r>
    </w:p>
    <w:p w:rsidR="007E3E8D" w:rsidRPr="007E3E8D" w:rsidRDefault="007676BE" w:rsidP="007E3E8D">
      <w:pPr>
        <w:shd w:val="clear" w:color="auto" w:fill="FFFFFF"/>
        <w:spacing w:before="120"/>
        <w:ind w:firstLine="567"/>
        <w:jc w:val="both"/>
        <w:rPr>
          <w:rFonts w:ascii="Times New Roman" w:hAnsi="Times New Roman"/>
          <w:spacing w:val="2"/>
          <w:kern w:val="2"/>
          <w:position w:val="2"/>
          <w:sz w:val="28"/>
          <w:szCs w:val="28"/>
        </w:rPr>
      </w:pPr>
      <w:r>
        <w:rPr>
          <w:rFonts w:ascii="Times New Roman" w:hAnsi="Times New Roman"/>
          <w:spacing w:val="2"/>
          <w:kern w:val="2"/>
          <w:position w:val="2"/>
          <w:sz w:val="28"/>
          <w:szCs w:val="28"/>
        </w:rPr>
        <w:t>-</w:t>
      </w:r>
      <w:r w:rsidR="007E3E8D" w:rsidRPr="007E3E8D">
        <w:rPr>
          <w:rFonts w:ascii="Times New Roman" w:hAnsi="Times New Roman"/>
          <w:spacing w:val="2"/>
          <w:kern w:val="2"/>
          <w:position w:val="2"/>
          <w:sz w:val="28"/>
          <w:szCs w:val="28"/>
        </w:rPr>
        <w:t xml:space="preserve"> Trong các dịp ngày lễ, tết, giỗ, ngày hội, ngày mừng thọ… là dịp hội tụ con cháu gần, xa về quê hương. Các gia đình, dòng họ cần thông qua dịp này để nhắc nhở, dạy bảo con cháu nhớ về cội nguồn, tình cảm, trách nhiệm với gia đình, quê hương. Biểu dương khuyến khích những việc làm tốt, phê bình những biểu hiện tiêu cực.</w:t>
      </w:r>
    </w:p>
    <w:p w:rsidR="007E3E8D" w:rsidRPr="007E3E8D" w:rsidRDefault="007676BE" w:rsidP="007E3E8D">
      <w:pPr>
        <w:shd w:val="clear" w:color="auto" w:fill="FFFFFF"/>
        <w:spacing w:before="120"/>
        <w:ind w:firstLine="567"/>
        <w:jc w:val="both"/>
        <w:rPr>
          <w:rFonts w:ascii="Times New Roman" w:hAnsi="Times New Roman"/>
          <w:spacing w:val="2"/>
          <w:kern w:val="2"/>
          <w:position w:val="2"/>
          <w:sz w:val="28"/>
          <w:szCs w:val="28"/>
        </w:rPr>
      </w:pPr>
      <w:r>
        <w:rPr>
          <w:rFonts w:ascii="Times New Roman" w:hAnsi="Times New Roman"/>
          <w:spacing w:val="2"/>
          <w:kern w:val="2"/>
          <w:position w:val="2"/>
          <w:sz w:val="28"/>
          <w:szCs w:val="28"/>
        </w:rPr>
        <w:t xml:space="preserve">- </w:t>
      </w:r>
      <w:r w:rsidR="007E3E8D" w:rsidRPr="007E3E8D">
        <w:rPr>
          <w:rFonts w:ascii="Times New Roman" w:hAnsi="Times New Roman"/>
          <w:spacing w:val="2"/>
          <w:kern w:val="2"/>
          <w:position w:val="2"/>
          <w:sz w:val="28"/>
          <w:szCs w:val="28"/>
        </w:rPr>
        <w:t>Việc tổ chức ngày lễ, tết, giỗ, ngày hội… phải gọn nhẹ, không phô trương, linh đình, không kéo dài thời gian quá trình tổ chức bữa tiệc.</w:t>
      </w:r>
    </w:p>
    <w:p w:rsidR="007E3E8D" w:rsidRPr="007E3E8D" w:rsidRDefault="007676BE" w:rsidP="007E3E8D">
      <w:pPr>
        <w:shd w:val="clear" w:color="auto" w:fill="FFFFFF"/>
        <w:spacing w:before="120"/>
        <w:ind w:firstLine="567"/>
        <w:jc w:val="both"/>
        <w:rPr>
          <w:rFonts w:ascii="Times New Roman" w:hAnsi="Times New Roman"/>
          <w:spacing w:val="2"/>
          <w:kern w:val="2"/>
          <w:position w:val="2"/>
          <w:sz w:val="28"/>
          <w:szCs w:val="28"/>
        </w:rPr>
      </w:pPr>
      <w:r>
        <w:rPr>
          <w:rFonts w:ascii="Times New Roman" w:hAnsi="Times New Roman"/>
          <w:spacing w:val="2"/>
          <w:kern w:val="2"/>
          <w:position w:val="2"/>
          <w:sz w:val="28"/>
          <w:szCs w:val="28"/>
        </w:rPr>
        <w:t xml:space="preserve">- </w:t>
      </w:r>
      <w:r w:rsidR="007E3E8D" w:rsidRPr="007E3E8D">
        <w:rPr>
          <w:rFonts w:ascii="Times New Roman" w:hAnsi="Times New Roman"/>
          <w:spacing w:val="2"/>
          <w:kern w:val="2"/>
          <w:position w:val="2"/>
          <w:sz w:val="28"/>
          <w:szCs w:val="28"/>
        </w:rPr>
        <w:t>Các gia đình có ông, bà, cha, mẹ đến tuổi lên lão (từ 70 tuổi trở lên) vào các năm như 70 tuổi, 75 tuổi, 80 tuổi… thì báo với Chi hội người cao tuổi để tổ chức mừng thọ vào dịp đầu xuân để thể hiện lòng tôn kính và hiếu thảo của con cháu đối với người cao tuổi trong gia đình.</w:t>
      </w:r>
    </w:p>
    <w:p w:rsidR="007E3E8D" w:rsidRPr="007E3E8D" w:rsidRDefault="007676BE" w:rsidP="007E3E8D">
      <w:pPr>
        <w:shd w:val="clear" w:color="auto" w:fill="FFFFFF"/>
        <w:spacing w:before="120"/>
        <w:ind w:firstLine="567"/>
        <w:jc w:val="both"/>
        <w:rPr>
          <w:rFonts w:ascii="Times New Roman" w:hAnsi="Times New Roman"/>
          <w:spacing w:val="2"/>
          <w:kern w:val="2"/>
          <w:position w:val="2"/>
          <w:sz w:val="28"/>
          <w:szCs w:val="28"/>
        </w:rPr>
      </w:pPr>
      <w:r>
        <w:rPr>
          <w:rFonts w:ascii="Times New Roman" w:hAnsi="Times New Roman"/>
          <w:spacing w:val="2"/>
          <w:kern w:val="2"/>
          <w:position w:val="2"/>
          <w:sz w:val="28"/>
          <w:szCs w:val="28"/>
        </w:rPr>
        <w:t xml:space="preserve">- </w:t>
      </w:r>
      <w:r w:rsidR="007E3E8D" w:rsidRPr="007E3E8D">
        <w:rPr>
          <w:rFonts w:ascii="Times New Roman" w:hAnsi="Times New Roman"/>
          <w:spacing w:val="2"/>
          <w:kern w:val="2"/>
          <w:position w:val="2"/>
          <w:sz w:val="28"/>
          <w:szCs w:val="28"/>
        </w:rPr>
        <w:t>Vào các dịp lễ tết của quê hương dân tộc, bà con nhân dân trong làng, thôn phải tham gia tổng dọn vệ sinh trong khuôn viên gia đình, ngõ xóm. Treo cờ Tổ quốc, trang trí cổng chào theo sự hướng dẫn của Ủy ban nhân dân xã.</w:t>
      </w:r>
    </w:p>
    <w:p w:rsidR="007E3E8D" w:rsidRDefault="007676BE" w:rsidP="007E3E8D">
      <w:pPr>
        <w:shd w:val="clear" w:color="auto" w:fill="FFFFFF"/>
        <w:spacing w:before="120"/>
        <w:ind w:firstLine="567"/>
        <w:jc w:val="both"/>
        <w:rPr>
          <w:rFonts w:ascii="Times New Roman" w:hAnsi="Times New Roman"/>
          <w:spacing w:val="2"/>
          <w:kern w:val="2"/>
          <w:position w:val="2"/>
          <w:sz w:val="28"/>
          <w:szCs w:val="28"/>
        </w:rPr>
      </w:pPr>
      <w:r>
        <w:rPr>
          <w:rFonts w:ascii="Times New Roman" w:hAnsi="Times New Roman"/>
          <w:spacing w:val="2"/>
          <w:kern w:val="2"/>
          <w:position w:val="2"/>
          <w:sz w:val="28"/>
          <w:szCs w:val="28"/>
        </w:rPr>
        <w:t xml:space="preserve">- </w:t>
      </w:r>
      <w:r w:rsidR="007E3E8D" w:rsidRPr="007E3E8D">
        <w:rPr>
          <w:rFonts w:ascii="Times New Roman" w:hAnsi="Times New Roman"/>
          <w:spacing w:val="2"/>
          <w:kern w:val="2"/>
          <w:position w:val="2"/>
          <w:sz w:val="28"/>
          <w:szCs w:val="28"/>
        </w:rPr>
        <w:t>Nghiêm cấm lợi dụng các sinh hoạt văn hóa tâm linh</w:t>
      </w:r>
      <w:r w:rsidR="00F61F60">
        <w:rPr>
          <w:rFonts w:ascii="Times New Roman" w:hAnsi="Times New Roman"/>
          <w:spacing w:val="2"/>
          <w:kern w:val="2"/>
          <w:position w:val="2"/>
          <w:sz w:val="28"/>
          <w:szCs w:val="28"/>
        </w:rPr>
        <w:t>, tín ngưỡng</w:t>
      </w:r>
      <w:r w:rsidR="007E3E8D" w:rsidRPr="007E3E8D">
        <w:rPr>
          <w:rFonts w:ascii="Times New Roman" w:hAnsi="Times New Roman"/>
          <w:spacing w:val="2"/>
          <w:kern w:val="2"/>
          <w:position w:val="2"/>
          <w:sz w:val="28"/>
          <w:szCs w:val="28"/>
        </w:rPr>
        <w:t xml:space="preserve"> để hoạt động mê tín dị đoan.</w:t>
      </w:r>
    </w:p>
    <w:p w:rsidR="00567034" w:rsidRPr="007E3E8D" w:rsidRDefault="00567034" w:rsidP="007E3E8D">
      <w:pPr>
        <w:shd w:val="clear" w:color="auto" w:fill="FFFFFF"/>
        <w:spacing w:before="120"/>
        <w:ind w:firstLine="567"/>
        <w:jc w:val="both"/>
        <w:rPr>
          <w:rFonts w:ascii="Times New Roman" w:hAnsi="Times New Roman"/>
          <w:spacing w:val="2"/>
          <w:kern w:val="2"/>
          <w:position w:val="2"/>
          <w:sz w:val="28"/>
          <w:szCs w:val="28"/>
        </w:rPr>
      </w:pPr>
      <w:bookmarkStart w:id="0" w:name="_GoBack"/>
      <w:bookmarkEnd w:id="0"/>
    </w:p>
    <w:p w:rsidR="007E3E8D" w:rsidRPr="007E3E8D" w:rsidRDefault="007676BE" w:rsidP="007E3E8D">
      <w:pPr>
        <w:shd w:val="clear" w:color="auto" w:fill="FFFFFF"/>
        <w:spacing w:before="120"/>
        <w:ind w:firstLine="567"/>
        <w:jc w:val="both"/>
        <w:rPr>
          <w:rFonts w:ascii="Times New Roman" w:hAnsi="Times New Roman"/>
          <w:b/>
          <w:bCs/>
          <w:spacing w:val="2"/>
          <w:kern w:val="2"/>
          <w:position w:val="2"/>
          <w:sz w:val="28"/>
          <w:szCs w:val="28"/>
        </w:rPr>
      </w:pPr>
      <w:r>
        <w:rPr>
          <w:rFonts w:ascii="Times New Roman" w:hAnsi="Times New Roman"/>
          <w:b/>
          <w:bCs/>
          <w:spacing w:val="2"/>
          <w:kern w:val="2"/>
          <w:position w:val="2"/>
          <w:sz w:val="28"/>
          <w:szCs w:val="28"/>
        </w:rPr>
        <w:lastRenderedPageBreak/>
        <w:t>9</w:t>
      </w:r>
      <w:r w:rsidR="007E3E8D" w:rsidRPr="007E3E8D">
        <w:rPr>
          <w:rFonts w:ascii="Times New Roman" w:hAnsi="Times New Roman"/>
          <w:b/>
          <w:bCs/>
          <w:spacing w:val="2"/>
          <w:kern w:val="2"/>
          <w:position w:val="2"/>
          <w:sz w:val="28"/>
          <w:szCs w:val="28"/>
        </w:rPr>
        <w:t>. Tham gia tích cực các hoạt động văn hóa, văn nghệ, thể dục thể thao.</w:t>
      </w:r>
    </w:p>
    <w:p w:rsidR="007E3E8D" w:rsidRPr="007E3E8D" w:rsidRDefault="007676BE" w:rsidP="007E3E8D">
      <w:pPr>
        <w:shd w:val="clear" w:color="auto" w:fill="FFFFFF"/>
        <w:spacing w:before="120"/>
        <w:ind w:firstLine="567"/>
        <w:jc w:val="both"/>
        <w:rPr>
          <w:rFonts w:ascii="Times New Roman" w:hAnsi="Times New Roman"/>
          <w:bCs/>
          <w:spacing w:val="2"/>
          <w:kern w:val="2"/>
          <w:position w:val="2"/>
          <w:sz w:val="28"/>
          <w:szCs w:val="28"/>
        </w:rPr>
      </w:pPr>
      <w:r>
        <w:rPr>
          <w:rFonts w:ascii="Times New Roman" w:hAnsi="Times New Roman"/>
          <w:bCs/>
          <w:spacing w:val="2"/>
          <w:kern w:val="2"/>
          <w:position w:val="2"/>
          <w:sz w:val="28"/>
          <w:szCs w:val="28"/>
        </w:rPr>
        <w:t xml:space="preserve">- </w:t>
      </w:r>
      <w:r w:rsidR="007E3E8D" w:rsidRPr="007E3E8D">
        <w:rPr>
          <w:rFonts w:ascii="Times New Roman" w:hAnsi="Times New Roman"/>
          <w:bCs/>
          <w:spacing w:val="2"/>
          <w:kern w:val="2"/>
          <w:position w:val="2"/>
          <w:sz w:val="28"/>
          <w:szCs w:val="28"/>
        </w:rPr>
        <w:t>Các hộ gia đình phải tạo điều kiện cho các thành viên trong gia đình được tham gia các chương trình văn nghệ, diễn đàn; đọc sách báo, tham gia sinh hoạt văn hóa, thể thao phù hợp với lứa tuổi để rèn luyện sức khỏe, phát triển toàn diện về thể chất và tinh thần.</w:t>
      </w:r>
    </w:p>
    <w:p w:rsidR="007E3E8D" w:rsidRDefault="007676BE" w:rsidP="007E3E8D">
      <w:pPr>
        <w:shd w:val="clear" w:color="auto" w:fill="FFFFFF"/>
        <w:spacing w:before="120"/>
        <w:ind w:firstLine="567"/>
        <w:jc w:val="both"/>
        <w:rPr>
          <w:rFonts w:ascii="Times New Roman" w:hAnsi="Times New Roman"/>
          <w:bCs/>
          <w:spacing w:val="2"/>
          <w:kern w:val="2"/>
          <w:position w:val="2"/>
          <w:sz w:val="28"/>
          <w:szCs w:val="28"/>
        </w:rPr>
      </w:pPr>
      <w:r>
        <w:rPr>
          <w:rFonts w:ascii="Times New Roman" w:hAnsi="Times New Roman"/>
          <w:bCs/>
          <w:spacing w:val="2"/>
          <w:kern w:val="2"/>
          <w:position w:val="2"/>
          <w:sz w:val="28"/>
          <w:szCs w:val="28"/>
        </w:rPr>
        <w:t xml:space="preserve">- </w:t>
      </w:r>
      <w:r w:rsidR="007E3E8D" w:rsidRPr="007E3E8D">
        <w:rPr>
          <w:rFonts w:ascii="Times New Roman" w:hAnsi="Times New Roman"/>
          <w:bCs/>
          <w:spacing w:val="2"/>
          <w:kern w:val="2"/>
          <w:position w:val="2"/>
          <w:sz w:val="28"/>
          <w:szCs w:val="28"/>
        </w:rPr>
        <w:t>Nghiêm cấm việc buôn bán, vận chuyển, tàng trữ và sử dụng các loại văn hóa phẩm, ấn phẩm đồi trụy và kích động bạo lực.</w:t>
      </w:r>
    </w:p>
    <w:p w:rsidR="00DB7C2F" w:rsidRPr="005B565E" w:rsidRDefault="00DB7C2F" w:rsidP="007E3E8D">
      <w:pPr>
        <w:shd w:val="clear" w:color="auto" w:fill="FFFFFF"/>
        <w:spacing w:before="120"/>
        <w:ind w:firstLine="567"/>
        <w:jc w:val="both"/>
        <w:rPr>
          <w:rFonts w:ascii="Times New Roman" w:hAnsi="Times New Roman"/>
          <w:b/>
          <w:bCs/>
          <w:spacing w:val="2"/>
          <w:kern w:val="2"/>
          <w:position w:val="2"/>
          <w:sz w:val="28"/>
          <w:szCs w:val="28"/>
        </w:rPr>
      </w:pPr>
      <w:r w:rsidRPr="005B565E">
        <w:rPr>
          <w:rFonts w:ascii="Times New Roman" w:hAnsi="Times New Roman"/>
          <w:b/>
          <w:bCs/>
          <w:spacing w:val="2"/>
          <w:kern w:val="2"/>
          <w:position w:val="2"/>
          <w:sz w:val="28"/>
          <w:szCs w:val="28"/>
        </w:rPr>
        <w:t>10. UBND yêu cầu các cơ quan, đoàn thể, đơn vị, thôn, BQL các Làng:</w:t>
      </w:r>
    </w:p>
    <w:p w:rsidR="00DB7C2F" w:rsidRDefault="00DB7C2F" w:rsidP="007E3E8D">
      <w:pPr>
        <w:shd w:val="clear" w:color="auto" w:fill="FFFFFF"/>
        <w:spacing w:before="120"/>
        <w:ind w:firstLine="567"/>
        <w:jc w:val="both"/>
        <w:rPr>
          <w:rFonts w:ascii="Times New Roman" w:hAnsi="Times New Roman"/>
          <w:bCs/>
          <w:spacing w:val="2"/>
          <w:kern w:val="2"/>
          <w:position w:val="2"/>
          <w:sz w:val="28"/>
          <w:szCs w:val="28"/>
        </w:rPr>
      </w:pPr>
      <w:r>
        <w:rPr>
          <w:rFonts w:ascii="Times New Roman" w:hAnsi="Times New Roman"/>
          <w:bCs/>
          <w:spacing w:val="2"/>
          <w:kern w:val="2"/>
          <w:position w:val="2"/>
          <w:sz w:val="28"/>
          <w:szCs w:val="28"/>
        </w:rPr>
        <w:t xml:space="preserve">- </w:t>
      </w:r>
      <w:r w:rsidR="00DD1165">
        <w:rPr>
          <w:rFonts w:ascii="Times New Roman" w:hAnsi="Times New Roman"/>
          <w:bCs/>
          <w:spacing w:val="2"/>
          <w:kern w:val="2"/>
          <w:position w:val="2"/>
          <w:sz w:val="28"/>
          <w:szCs w:val="28"/>
        </w:rPr>
        <w:t xml:space="preserve">Thông báo cho các tổ chức, </w:t>
      </w:r>
      <w:r>
        <w:rPr>
          <w:rFonts w:ascii="Times New Roman" w:hAnsi="Times New Roman"/>
          <w:bCs/>
          <w:spacing w:val="2"/>
          <w:kern w:val="2"/>
          <w:position w:val="2"/>
          <w:sz w:val="28"/>
          <w:szCs w:val="28"/>
        </w:rPr>
        <w:t xml:space="preserve"> bà con nhân dân khi tổ chức </w:t>
      </w:r>
      <w:r w:rsidR="009B2CC3">
        <w:rPr>
          <w:rFonts w:ascii="Times New Roman" w:hAnsi="Times New Roman"/>
          <w:bCs/>
          <w:spacing w:val="2"/>
          <w:kern w:val="2"/>
          <w:position w:val="2"/>
          <w:sz w:val="28"/>
          <w:szCs w:val="28"/>
        </w:rPr>
        <w:t xml:space="preserve">các hoạt động tâm linh, tín ngưỡng, </w:t>
      </w:r>
      <w:r>
        <w:rPr>
          <w:rFonts w:ascii="Times New Roman" w:hAnsi="Times New Roman"/>
          <w:bCs/>
          <w:spacing w:val="2"/>
          <w:kern w:val="2"/>
          <w:position w:val="2"/>
          <w:sz w:val="28"/>
          <w:szCs w:val="28"/>
        </w:rPr>
        <w:t xml:space="preserve">đám cưới, </w:t>
      </w:r>
      <w:r w:rsidR="00F66CFB">
        <w:rPr>
          <w:rFonts w:ascii="Times New Roman" w:hAnsi="Times New Roman"/>
          <w:bCs/>
          <w:spacing w:val="2"/>
          <w:kern w:val="2"/>
          <w:position w:val="2"/>
          <w:sz w:val="28"/>
          <w:szCs w:val="28"/>
        </w:rPr>
        <w:t xml:space="preserve">đám hỏi, </w:t>
      </w:r>
      <w:r>
        <w:rPr>
          <w:rFonts w:ascii="Times New Roman" w:hAnsi="Times New Roman"/>
          <w:bCs/>
          <w:spacing w:val="2"/>
          <w:kern w:val="2"/>
          <w:position w:val="2"/>
          <w:sz w:val="28"/>
          <w:szCs w:val="28"/>
        </w:rPr>
        <w:t>ma chay, liên hoan</w:t>
      </w:r>
      <w:r w:rsidR="00F66CFB">
        <w:rPr>
          <w:rFonts w:ascii="Times New Roman" w:hAnsi="Times New Roman"/>
          <w:bCs/>
          <w:spacing w:val="2"/>
          <w:kern w:val="2"/>
          <w:position w:val="2"/>
          <w:sz w:val="28"/>
          <w:szCs w:val="28"/>
        </w:rPr>
        <w:t>, trai đàn</w:t>
      </w:r>
      <w:r>
        <w:rPr>
          <w:rFonts w:ascii="Times New Roman" w:hAnsi="Times New Roman"/>
          <w:bCs/>
          <w:spacing w:val="2"/>
          <w:kern w:val="2"/>
          <w:position w:val="2"/>
          <w:sz w:val="28"/>
          <w:szCs w:val="28"/>
        </w:rPr>
        <w:t xml:space="preserve">… liên hệ </w:t>
      </w:r>
      <w:r w:rsidR="00DD1165">
        <w:rPr>
          <w:rFonts w:ascii="Times New Roman" w:hAnsi="Times New Roman"/>
          <w:bCs/>
          <w:spacing w:val="2"/>
          <w:kern w:val="2"/>
          <w:position w:val="2"/>
          <w:sz w:val="28"/>
          <w:szCs w:val="28"/>
        </w:rPr>
        <w:t xml:space="preserve">Bộ </w:t>
      </w:r>
      <w:r>
        <w:rPr>
          <w:rFonts w:ascii="Times New Roman" w:hAnsi="Times New Roman"/>
          <w:bCs/>
          <w:spacing w:val="2"/>
          <w:kern w:val="2"/>
          <w:position w:val="2"/>
          <w:sz w:val="28"/>
          <w:szCs w:val="28"/>
        </w:rPr>
        <w:t xml:space="preserve">phận Văn hoá – Xã hội đăng ký trước </w:t>
      </w:r>
      <w:r w:rsidRPr="00DB7C2F">
        <w:rPr>
          <w:rFonts w:ascii="Times New Roman" w:hAnsi="Times New Roman"/>
          <w:b/>
          <w:bCs/>
          <w:spacing w:val="2"/>
          <w:kern w:val="2"/>
          <w:position w:val="2"/>
          <w:sz w:val="28"/>
          <w:szCs w:val="28"/>
        </w:rPr>
        <w:t>7</w:t>
      </w:r>
      <w:r w:rsidR="00DD1165">
        <w:rPr>
          <w:rFonts w:ascii="Times New Roman" w:hAnsi="Times New Roman"/>
          <w:bCs/>
          <w:spacing w:val="2"/>
          <w:kern w:val="2"/>
          <w:position w:val="2"/>
          <w:sz w:val="28"/>
          <w:szCs w:val="28"/>
        </w:rPr>
        <w:t xml:space="preserve"> ngày để được hướng dẫn.</w:t>
      </w:r>
    </w:p>
    <w:p w:rsidR="00DB7C2F" w:rsidRDefault="00DB7C2F" w:rsidP="007E3E8D">
      <w:pPr>
        <w:shd w:val="clear" w:color="auto" w:fill="FFFFFF"/>
        <w:spacing w:before="120"/>
        <w:ind w:firstLine="567"/>
        <w:jc w:val="both"/>
        <w:rPr>
          <w:rFonts w:ascii="Times New Roman" w:hAnsi="Times New Roman"/>
          <w:bCs/>
          <w:spacing w:val="2"/>
          <w:kern w:val="2"/>
          <w:position w:val="2"/>
          <w:sz w:val="28"/>
          <w:szCs w:val="28"/>
        </w:rPr>
      </w:pPr>
      <w:r>
        <w:rPr>
          <w:rFonts w:ascii="Times New Roman" w:hAnsi="Times New Roman"/>
          <w:bCs/>
          <w:spacing w:val="2"/>
          <w:kern w:val="2"/>
          <w:position w:val="2"/>
          <w:sz w:val="28"/>
          <w:szCs w:val="28"/>
        </w:rPr>
        <w:t xml:space="preserve">- Tạo điều kiện cho bà con nhân dân mượn sân như: </w:t>
      </w:r>
      <w:r w:rsidRPr="001477E0">
        <w:rPr>
          <w:rFonts w:ascii="Times New Roman" w:hAnsi="Times New Roman"/>
          <w:bCs/>
          <w:i/>
          <w:spacing w:val="2"/>
          <w:kern w:val="2"/>
          <w:position w:val="2"/>
          <w:sz w:val="28"/>
          <w:szCs w:val="28"/>
        </w:rPr>
        <w:t>Sân CLB Làng, Khu định cư 3, Nhà văn hoá thôn</w:t>
      </w:r>
      <w:r>
        <w:rPr>
          <w:rFonts w:ascii="Times New Roman" w:hAnsi="Times New Roman"/>
          <w:bCs/>
          <w:spacing w:val="2"/>
          <w:kern w:val="2"/>
          <w:position w:val="2"/>
          <w:sz w:val="28"/>
          <w:szCs w:val="28"/>
        </w:rPr>
        <w:t xml:space="preserve">… vào </w:t>
      </w:r>
      <w:r w:rsidRPr="008F3627">
        <w:rPr>
          <w:rFonts w:ascii="Times New Roman" w:hAnsi="Times New Roman"/>
          <w:b/>
          <w:bCs/>
          <w:spacing w:val="2"/>
          <w:kern w:val="2"/>
          <w:position w:val="2"/>
          <w:sz w:val="28"/>
          <w:szCs w:val="28"/>
        </w:rPr>
        <w:t xml:space="preserve">2 </w:t>
      </w:r>
      <w:r>
        <w:rPr>
          <w:rFonts w:ascii="Times New Roman" w:hAnsi="Times New Roman"/>
          <w:bCs/>
          <w:spacing w:val="2"/>
          <w:kern w:val="2"/>
          <w:position w:val="2"/>
          <w:sz w:val="28"/>
          <w:szCs w:val="28"/>
        </w:rPr>
        <w:t>ngày thứ bảy và Chủ nhật trong tuần.</w:t>
      </w:r>
      <w:r w:rsidR="002569CC">
        <w:rPr>
          <w:rFonts w:ascii="Times New Roman" w:hAnsi="Times New Roman"/>
          <w:bCs/>
          <w:spacing w:val="2"/>
          <w:kern w:val="2"/>
          <w:position w:val="2"/>
          <w:sz w:val="28"/>
          <w:szCs w:val="28"/>
        </w:rPr>
        <w:t xml:space="preserve"> Riêng thời gian học sinh nghỉ hè tuỳ theo từng địa bàn, từng khu vực để tạo điểu kiện cho bà con nhân dân.</w:t>
      </w:r>
    </w:p>
    <w:p w:rsidR="00813453" w:rsidRPr="007E3E8D" w:rsidRDefault="00813453" w:rsidP="00813453">
      <w:pPr>
        <w:spacing w:after="120"/>
        <w:jc w:val="both"/>
        <w:rPr>
          <w:rFonts w:ascii="Times New Roman" w:eastAsia="Times New Roman" w:hAnsi="Times New Roman"/>
          <w:sz w:val="28"/>
          <w:szCs w:val="28"/>
        </w:rPr>
      </w:pPr>
      <w:r w:rsidRPr="007E3E8D">
        <w:rPr>
          <w:rFonts w:ascii="Times New Roman" w:eastAsia="Times New Roman" w:hAnsi="Times New Roman"/>
          <w:sz w:val="28"/>
          <w:szCs w:val="28"/>
        </w:rPr>
        <w:tab/>
        <w:t>Ủy ban nhân dân xã Hải Dương thông báo để các cơ quan, đơn vị, tổ chức</w:t>
      </w:r>
      <w:r w:rsidR="00290F5D">
        <w:rPr>
          <w:rFonts w:ascii="Times New Roman" w:eastAsia="Times New Roman" w:hAnsi="Times New Roman"/>
          <w:sz w:val="28"/>
          <w:szCs w:val="28"/>
        </w:rPr>
        <w:t>, thôn</w:t>
      </w:r>
      <w:r w:rsidRPr="007E3E8D">
        <w:rPr>
          <w:rFonts w:ascii="Times New Roman" w:eastAsia="Times New Roman" w:hAnsi="Times New Roman"/>
          <w:sz w:val="28"/>
          <w:szCs w:val="28"/>
        </w:rPr>
        <w:t xml:space="preserve"> </w:t>
      </w:r>
      <w:r w:rsidR="00FF4299">
        <w:rPr>
          <w:rFonts w:ascii="Times New Roman" w:eastAsia="Times New Roman" w:hAnsi="Times New Roman"/>
          <w:sz w:val="28"/>
          <w:szCs w:val="28"/>
        </w:rPr>
        <w:t>và nhân dân biết</w:t>
      </w:r>
      <w:r w:rsidR="004A3728">
        <w:rPr>
          <w:rFonts w:ascii="Times New Roman" w:eastAsia="Times New Roman" w:hAnsi="Times New Roman"/>
          <w:sz w:val="28"/>
          <w:szCs w:val="28"/>
        </w:rPr>
        <w:t xml:space="preserve">, </w:t>
      </w:r>
      <w:r w:rsidRPr="007E3E8D">
        <w:rPr>
          <w:rFonts w:ascii="Times New Roman" w:eastAsia="Times New Roman" w:hAnsi="Times New Roman"/>
          <w:sz w:val="28"/>
          <w:szCs w:val="28"/>
        </w:rPr>
        <w:t>thực hiện</w:t>
      </w:r>
      <w:r w:rsidR="00B0199A">
        <w:rPr>
          <w:rFonts w:ascii="Times New Roman" w:eastAsia="Times New Roman" w:hAnsi="Times New Roman"/>
          <w:sz w:val="28"/>
          <w:szCs w:val="28"/>
        </w:rPr>
        <w:t xml:space="preserve"> nghiêm túc theo tinh thần thông báo này</w:t>
      </w:r>
      <w:r w:rsidRPr="007E3E8D">
        <w:rPr>
          <w:rFonts w:ascii="Times New Roman" w:eastAsia="Times New Roman" w:hAnsi="Times New Roman"/>
          <w:sz w:val="28"/>
          <w:szCs w:val="28"/>
        </w:rPr>
        <w:t>./.</w:t>
      </w:r>
    </w:p>
    <w:p w:rsidR="00813453" w:rsidRPr="007E3E8D" w:rsidRDefault="00813453" w:rsidP="00813453">
      <w:pPr>
        <w:spacing w:after="120" w:line="240" w:lineRule="auto"/>
        <w:jc w:val="both"/>
        <w:rPr>
          <w:rFonts w:ascii="Times New Roman" w:eastAsia="Times New Roman" w:hAnsi="Times New Roman"/>
          <w:sz w:val="28"/>
          <w:szCs w:val="28"/>
        </w:rPr>
      </w:pPr>
    </w:p>
    <w:tbl>
      <w:tblPr>
        <w:tblW w:w="9606" w:type="dxa"/>
        <w:tblLook w:val="01E0" w:firstRow="1" w:lastRow="1" w:firstColumn="1" w:lastColumn="1" w:noHBand="0" w:noVBand="0"/>
      </w:tblPr>
      <w:tblGrid>
        <w:gridCol w:w="4644"/>
        <w:gridCol w:w="4962"/>
      </w:tblGrid>
      <w:tr w:rsidR="00813453" w:rsidRPr="007E3E8D" w:rsidTr="006C7BEA">
        <w:trPr>
          <w:trHeight w:val="2835"/>
        </w:trPr>
        <w:tc>
          <w:tcPr>
            <w:tcW w:w="4644" w:type="dxa"/>
          </w:tcPr>
          <w:p w:rsidR="00813453" w:rsidRPr="007E3E8D" w:rsidRDefault="00813453" w:rsidP="006C7BEA">
            <w:pPr>
              <w:pStyle w:val="BodyTextIndent2"/>
              <w:ind w:left="0" w:firstLine="0"/>
              <w:rPr>
                <w:b/>
                <w:i/>
                <w:szCs w:val="28"/>
                <w:lang w:val="en-US" w:eastAsia="en-US"/>
              </w:rPr>
            </w:pPr>
            <w:r w:rsidRPr="007E3E8D">
              <w:rPr>
                <w:b/>
                <w:i/>
                <w:szCs w:val="28"/>
                <w:lang w:val="en-US" w:eastAsia="en-US"/>
              </w:rPr>
              <w:t>Nơi nhận:</w:t>
            </w:r>
          </w:p>
          <w:p w:rsidR="00583593" w:rsidRDefault="00583593" w:rsidP="006C7BEA">
            <w:pPr>
              <w:pStyle w:val="BodyTextIndent2"/>
              <w:ind w:left="0" w:firstLine="0"/>
              <w:rPr>
                <w:sz w:val="24"/>
                <w:lang w:val="en-US" w:eastAsia="en-US"/>
              </w:rPr>
            </w:pPr>
            <w:r>
              <w:rPr>
                <w:sz w:val="24"/>
                <w:lang w:val="en-US" w:eastAsia="en-US"/>
              </w:rPr>
              <w:t>- Phòng VH&amp;TT thành phố; (để b/cáo)</w:t>
            </w:r>
          </w:p>
          <w:p w:rsidR="00813453" w:rsidRPr="005B565E" w:rsidRDefault="00813453" w:rsidP="006C7BEA">
            <w:pPr>
              <w:pStyle w:val="BodyTextIndent2"/>
              <w:ind w:left="0" w:firstLine="0"/>
              <w:rPr>
                <w:sz w:val="24"/>
                <w:lang w:val="en-US" w:eastAsia="en-US"/>
              </w:rPr>
            </w:pPr>
            <w:r w:rsidRPr="005B565E">
              <w:rPr>
                <w:noProof/>
                <w:sz w:val="24"/>
                <w:lang w:val="en-US" w:eastAsia="en-US"/>
              </w:rPr>
              <mc:AlternateContent>
                <mc:Choice Requires="wps">
                  <w:drawing>
                    <wp:anchor distT="0" distB="0" distL="114300" distR="114300" simplePos="0" relativeHeight="251663360" behindDoc="0" locked="0" layoutInCell="1" allowOverlap="1" wp14:anchorId="1F83F429" wp14:editId="243A7DCC">
                      <wp:simplePos x="0" y="0"/>
                      <wp:positionH relativeFrom="column">
                        <wp:posOffset>1026795</wp:posOffset>
                      </wp:positionH>
                      <wp:positionV relativeFrom="paragraph">
                        <wp:posOffset>43180</wp:posOffset>
                      </wp:positionV>
                      <wp:extent cx="828040" cy="30226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3453" w:rsidRPr="00261253" w:rsidRDefault="00813453" w:rsidP="00813453">
                                  <w:pPr>
                                    <w:pStyle w:val="BodyTextIndent2"/>
                                    <w:ind w:left="0" w:firstLine="0"/>
                                    <w:rPr>
                                      <w:i/>
                                      <w:sz w:val="22"/>
                                      <w:szCs w:val="22"/>
                                    </w:rPr>
                                  </w:pPr>
                                  <w:r>
                                    <w:rPr>
                                      <w:sz w:val="22"/>
                                      <w:szCs w:val="22"/>
                                    </w:rPr>
                                    <w:t>(để b/cáo)</w:t>
                                  </w:r>
                                </w:p>
                                <w:p w:rsidR="00813453" w:rsidRDefault="00813453" w:rsidP="00813453">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3F429" id="_x0000_t202" coordsize="21600,21600" o:spt="202" path="m,l,21600r21600,l21600,xe">
                      <v:stroke joinstyle="miter"/>
                      <v:path gradientshapeok="t" o:connecttype="rect"/>
                    </v:shapetype>
                    <v:shape id="Text Box 2" o:spid="_x0000_s1026" type="#_x0000_t202" style="position:absolute;left:0;text-align:left;margin-left:80.85pt;margin-top:3.4pt;width:65.2pt;height:2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Ej3tAIAALg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QgjQTto0SMbDbqTI4psdYZep+D00IObGeEYuuwy1f29LL9pJOSqoWLLbpWSQ8NoBexCe9O/uDrh&#10;aAuyGT7KCsLQnZEOaKxVZ0sHxUCADl16OnXGUinhMI7igIClBNO7IIrmrnM+TY+Xe6XNeyY7ZBcZ&#10;VtB4B07399pYMjQ9uthYQha8bV3zW/HsABynEwgNV63NknC9/JkEyTpex8Qj0XztkSDPvdtiRbx5&#10;ES5m+bt8tcrDXzZuSNKGVxUTNsxRVyH5s74dFD4p4qQsLVteWThLSavtZtUqtKeg68J9ruRgObv5&#10;z2m4IkAuL1IKIxLcRYlXzOOFRwoy85JFEHtBmNwl84AkJC+ep3TPBfv3lNCQ4WQWzSYtnUm/yC1w&#10;3+vcaNpxA5Oj5R2o4+REU6vAtahcaw3l7bS+KIWlfy4FtPvYaKdXK9FJrGbcjIBiRbyR1RMoV0lQ&#10;FogQxh0sGql+YDTA6Miw/r6jimHUfhCg/iQkVqvGbchsEcFGXVo2lxYqSoDKsMFoWq7MNJ92veLb&#10;BiJN703IW3gxNXdqPrM6vDMYDy6pwyiz8+dy77zOA3f5GwAA//8DAFBLAwQUAAYACAAAACEAp/2S&#10;VNwAAAAIAQAADwAAAGRycy9kb3ducmV2LnhtbEyPzU7DMBCE70h9B2srcaN2ojTQEKdCIK5UlB+J&#10;mxtvk4h4HcVuE96e7QmOoxnNfFNuZ9eLM46h86QhWSkQSLW3HTUa3t+eb+5AhGjImt4TavjBANtq&#10;cVWawvqJXvG8j43gEgqF0dDGOBRShrpFZ8LKD0jsHf3oTGQ5NtKOZuJy18tUqVw60xEvtGbAxxbr&#10;7/3Jafh4OX59ZmrXPLn1MPlZSXIbqfX1cn64BxFxjn9huOAzOlTMdPAnskH0rPPklqMacn7AfrpJ&#10;ExAHDessA1mV8v+B6hcAAP//AwBQSwECLQAUAAYACAAAACEAtoM4kv4AAADhAQAAEwAAAAAAAAAA&#10;AAAAAAAAAAAAW0NvbnRlbnRfVHlwZXNdLnhtbFBLAQItABQABgAIAAAAIQA4/SH/1gAAAJQBAAAL&#10;AAAAAAAAAAAAAAAAAC8BAABfcmVscy8ucmVsc1BLAQItABQABgAIAAAAIQDi8Ej3tAIAALgFAAAO&#10;AAAAAAAAAAAAAAAAAC4CAABkcnMvZTJvRG9jLnhtbFBLAQItABQABgAIAAAAIQCn/ZJU3AAAAAgB&#10;AAAPAAAAAAAAAAAAAAAAAA4FAABkcnMvZG93bnJldi54bWxQSwUGAAAAAAQABADzAAAAFwYAAAAA&#10;" filled="f" stroked="f">
                      <v:textbox>
                        <w:txbxContent>
                          <w:p w:rsidR="00813453" w:rsidRPr="00261253" w:rsidRDefault="00813453" w:rsidP="00813453">
                            <w:pPr>
                              <w:pStyle w:val="BodyTextIndent2"/>
                              <w:ind w:left="0" w:firstLine="0"/>
                              <w:rPr>
                                <w:i/>
                                <w:sz w:val="22"/>
                                <w:szCs w:val="22"/>
                              </w:rPr>
                            </w:pPr>
                            <w:r>
                              <w:rPr>
                                <w:sz w:val="22"/>
                                <w:szCs w:val="22"/>
                              </w:rPr>
                              <w:t>(để b/cáo)</w:t>
                            </w:r>
                          </w:p>
                          <w:p w:rsidR="00813453" w:rsidRDefault="00813453" w:rsidP="00813453">
                            <w:pPr>
                              <w:rPr>
                                <w:sz w:val="24"/>
                                <w:szCs w:val="24"/>
                              </w:rPr>
                            </w:pPr>
                          </w:p>
                        </w:txbxContent>
                      </v:textbox>
                    </v:shape>
                  </w:pict>
                </mc:Fallback>
              </mc:AlternateContent>
            </w:r>
            <w:r w:rsidRPr="005B565E">
              <w:rPr>
                <w:noProof/>
                <w:sz w:val="24"/>
                <w:lang w:val="en-US" w:eastAsia="en-US"/>
              </w:rPr>
              <mc:AlternateContent>
                <mc:Choice Requires="wps">
                  <w:drawing>
                    <wp:anchor distT="0" distB="0" distL="114298" distR="114298" simplePos="0" relativeHeight="251662336" behindDoc="0" locked="0" layoutInCell="1" allowOverlap="1" wp14:anchorId="72F8B7B9" wp14:editId="4AAD3263">
                      <wp:simplePos x="0" y="0"/>
                      <wp:positionH relativeFrom="column">
                        <wp:posOffset>1060449</wp:posOffset>
                      </wp:positionH>
                      <wp:positionV relativeFrom="paragraph">
                        <wp:posOffset>33655</wp:posOffset>
                      </wp:positionV>
                      <wp:extent cx="0" cy="276225"/>
                      <wp:effectExtent l="0" t="0" r="19050" b="2857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E25D83" id="_x0000_t32" coordsize="21600,21600" o:spt="32" o:oned="t" path="m,l21600,21600e" filled="f">
                      <v:path arrowok="t" fillok="f" o:connecttype="none"/>
                      <o:lock v:ext="edit" shapetype="t"/>
                    </v:shapetype>
                    <v:shape id="Straight Arrow Connector 3" o:spid="_x0000_s1026" type="#_x0000_t32" style="position:absolute;margin-left:83.5pt;margin-top:2.65pt;width:0;height:21.75pt;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DcDIgIAAEkEAAAOAAAAZHJzL2Uyb0RvYy54bWysVNuO2jAQfa/Uf7D8DrlwWYgIq1UCfdm2&#10;SGw/wNhOYjXxWLYhoKr/XtsEtLQvVVUezIztOXNm5jir53PXohPXRoDMcTKOMeKSAhOyzvG3t+1o&#10;gZGxRDLSguQ5vnCDn9cfP6x6lfEUGmgZ18iBSJP1KseNtSqLIkMb3hEzBsWlO6xAd8Q6V9cR06R3&#10;6F0bpXE8j3rQTGmg3Bi3W14P8TrgVxWn9mtVGW5Rm2PHzYZVh/Xg12i9IlmtiWoEHWiQf2DRESFd&#10;0jtUSSxBRy3+gOoE1WCgsmMKXQRVJSgPNbhqkvi3avYNUTzU4ppj1L1N5v/B0i+nnUaC5XiCkSSd&#10;G9HeaiLqxqIXraFHBUjp2ggaTXy3emUyF1TInfb10rPcq1eg3w2SUDRE1jywfrsoB5X4iOghxDtG&#10;uZyH/jMwd4ccLYTWnSvdeUjXFHQOE7rcJ8TPFtHrJnW76dM8TWcBnGS3OKWN/cShQ97IsRnKuPNP&#10;QhZyejXWsyLZLcAnlbAVbRvU0ErU53g5cwn8iYFWMH8YHF0filajE/F6Cr+BxcM1DUfJAljDCdsM&#10;tiWivdoueSs9nqvL0Rmsq2B+LOPlZrFZTEfTdL4ZTeOyHL1si+lovk2eZuWkLIoy+empJdOsEYxx&#10;6dndxJtM/04cwzO6yu4u33sbokf00C9H9vYfSIfB+lleVXEAdtnp28CdXsPl4W35B/Hed/b7L8D6&#10;FwAAAP//AwBQSwMEFAAGAAgAAAAhABJ7+1rcAAAACAEAAA8AAABkcnMvZG93bnJldi54bWxMj8FO&#10;wzAQRO9I/IO1SFwQdVpoCSGbqkLiwJG2EtdtvCSBeB3FThP69bhc4Pg0q9k3+XqyrTpy7xsnCPNZ&#10;AoqldKaRCmG/e7lNQflAYqh1wgjf7GFdXF7klBk3yhsft6FSsUR8Rgh1CF2mtS9rtuRnrmOJ2Yfr&#10;LYWIfaVNT2Mst61eJMlKW2okfqip4+eay6/tYBHYD8t5snm01f71NN68L06fY7dDvL6aNk+gAk/h&#10;7xjO+lEdiuh0cIMYr9rIq4e4JSAs70Cd818+INynKegi1/8HFD8AAAD//wMAUEsBAi0AFAAGAAgA&#10;AAAhALaDOJL+AAAA4QEAABMAAAAAAAAAAAAAAAAAAAAAAFtDb250ZW50X1R5cGVzXS54bWxQSwEC&#10;LQAUAAYACAAAACEAOP0h/9YAAACUAQAACwAAAAAAAAAAAAAAAAAvAQAAX3JlbHMvLnJlbHNQSwEC&#10;LQAUAAYACAAAACEAO6w3AyICAABJBAAADgAAAAAAAAAAAAAAAAAuAgAAZHJzL2Uyb0RvYy54bWxQ&#10;SwECLQAUAAYACAAAACEAEnv7WtwAAAAIAQAADwAAAAAAAAAAAAAAAAB8BAAAZHJzL2Rvd25yZXYu&#10;eG1sUEsFBgAAAAAEAAQA8wAAAIUFAAAAAA==&#10;"/>
                  </w:pict>
                </mc:Fallback>
              </mc:AlternateContent>
            </w:r>
            <w:r w:rsidRPr="005B565E">
              <w:rPr>
                <w:sz w:val="24"/>
                <w:lang w:val="en-US" w:eastAsia="en-US"/>
              </w:rPr>
              <w:t xml:space="preserve">- TV. Đảng uỷ ;              </w:t>
            </w:r>
          </w:p>
          <w:p w:rsidR="00813453" w:rsidRPr="005B565E" w:rsidRDefault="00813453" w:rsidP="006C7BEA">
            <w:pPr>
              <w:pStyle w:val="BodyTextIndent2"/>
              <w:ind w:left="0" w:firstLine="0"/>
              <w:rPr>
                <w:sz w:val="24"/>
                <w:lang w:val="en-US" w:eastAsia="en-US"/>
              </w:rPr>
            </w:pPr>
            <w:r w:rsidRPr="005B565E">
              <w:rPr>
                <w:sz w:val="24"/>
                <w:lang w:val="en-US" w:eastAsia="en-US"/>
              </w:rPr>
              <w:t>- TT. HĐND;</w:t>
            </w:r>
          </w:p>
          <w:p w:rsidR="00813453" w:rsidRDefault="00813453" w:rsidP="006C7BEA">
            <w:pPr>
              <w:pStyle w:val="BodyTextIndent2"/>
              <w:ind w:left="0" w:firstLine="0"/>
              <w:rPr>
                <w:sz w:val="24"/>
                <w:lang w:val="en-US" w:eastAsia="en-US"/>
              </w:rPr>
            </w:pPr>
            <w:r w:rsidRPr="005B565E">
              <w:rPr>
                <w:sz w:val="24"/>
                <w:lang w:val="en-US" w:eastAsia="en-US"/>
              </w:rPr>
              <w:t>- CT và các PCT UBND;</w:t>
            </w:r>
          </w:p>
          <w:p w:rsidR="00433395" w:rsidRPr="005B565E" w:rsidRDefault="00433395" w:rsidP="006C7BEA">
            <w:pPr>
              <w:pStyle w:val="BodyTextIndent2"/>
              <w:ind w:left="0" w:firstLine="0"/>
              <w:rPr>
                <w:sz w:val="24"/>
                <w:lang w:val="en-US" w:eastAsia="en-US"/>
              </w:rPr>
            </w:pPr>
            <w:r>
              <w:rPr>
                <w:sz w:val="24"/>
                <w:lang w:val="en-US" w:eastAsia="en-US"/>
              </w:rPr>
              <w:t>- CC. VH - XH; (để th/dõi)</w:t>
            </w:r>
          </w:p>
          <w:p w:rsidR="00813453" w:rsidRPr="005B565E" w:rsidRDefault="00813453" w:rsidP="006C7BEA">
            <w:pPr>
              <w:pStyle w:val="BodyTextIndent2"/>
              <w:ind w:left="0" w:firstLine="0"/>
              <w:rPr>
                <w:sz w:val="24"/>
                <w:lang w:val="en-US" w:eastAsia="en-US"/>
              </w:rPr>
            </w:pPr>
            <w:r w:rsidRPr="005B565E">
              <w:rPr>
                <w:sz w:val="24"/>
                <w:lang w:val="en-US" w:eastAsia="en-US"/>
              </w:rPr>
              <w:t xml:space="preserve">- </w:t>
            </w:r>
            <w:r w:rsidR="005B565E">
              <w:rPr>
                <w:sz w:val="24"/>
                <w:lang w:val="en-US" w:eastAsia="en-US"/>
              </w:rPr>
              <w:t>Như kính gửi</w:t>
            </w:r>
            <w:r w:rsidRPr="005B565E">
              <w:rPr>
                <w:sz w:val="24"/>
                <w:lang w:val="en-US" w:eastAsia="en-US"/>
              </w:rPr>
              <w:t>;</w:t>
            </w:r>
            <w:r w:rsidR="0072451D">
              <w:rPr>
                <w:sz w:val="24"/>
                <w:lang w:val="en-US" w:eastAsia="en-US"/>
              </w:rPr>
              <w:t xml:space="preserve"> (</w:t>
            </w:r>
            <w:r w:rsidR="005B565E">
              <w:rPr>
                <w:sz w:val="24"/>
                <w:lang w:val="en-US" w:eastAsia="en-US"/>
              </w:rPr>
              <w:t>để t</w:t>
            </w:r>
            <w:r w:rsidR="0072451D">
              <w:rPr>
                <w:sz w:val="24"/>
                <w:lang w:val="en-US" w:eastAsia="en-US"/>
              </w:rPr>
              <w:t>h</w:t>
            </w:r>
            <w:r w:rsidR="005B565E">
              <w:rPr>
                <w:sz w:val="24"/>
                <w:lang w:val="en-US" w:eastAsia="en-US"/>
              </w:rPr>
              <w:t>/hiện)</w:t>
            </w:r>
          </w:p>
          <w:p w:rsidR="00813453" w:rsidRPr="007E3E8D" w:rsidRDefault="00813453" w:rsidP="006C7BEA">
            <w:pPr>
              <w:pStyle w:val="BodyTextIndent2"/>
              <w:ind w:left="0" w:firstLine="0"/>
              <w:rPr>
                <w:szCs w:val="28"/>
                <w:lang w:val="en-US" w:eastAsia="en-US"/>
              </w:rPr>
            </w:pPr>
            <w:r w:rsidRPr="005B565E">
              <w:rPr>
                <w:sz w:val="24"/>
                <w:lang w:val="en-US" w:eastAsia="en-US"/>
              </w:rPr>
              <w:t>- Lưu: VT.</w:t>
            </w:r>
          </w:p>
        </w:tc>
        <w:tc>
          <w:tcPr>
            <w:tcW w:w="4962" w:type="dxa"/>
          </w:tcPr>
          <w:p w:rsidR="00813453" w:rsidRPr="007E3E8D" w:rsidRDefault="00813453" w:rsidP="006C7BEA">
            <w:pPr>
              <w:pStyle w:val="BodyTextIndent"/>
              <w:spacing w:after="0"/>
              <w:jc w:val="center"/>
              <w:rPr>
                <w:rFonts w:ascii="Times New Roman" w:hAnsi="Times New Roman"/>
                <w:b/>
                <w:sz w:val="28"/>
                <w:szCs w:val="28"/>
                <w:lang w:val="en-US" w:eastAsia="en-US"/>
              </w:rPr>
            </w:pPr>
            <w:r w:rsidRPr="007E3E8D">
              <w:rPr>
                <w:rFonts w:ascii="Times New Roman" w:hAnsi="Times New Roman"/>
                <w:b/>
                <w:sz w:val="28"/>
                <w:szCs w:val="28"/>
                <w:lang w:val="en-US" w:eastAsia="en-US"/>
              </w:rPr>
              <w:t>TM. ỦY BAN NHÂN DÂN</w:t>
            </w:r>
          </w:p>
          <w:p w:rsidR="00813453" w:rsidRPr="007E3E8D" w:rsidRDefault="00813453" w:rsidP="006C7BEA">
            <w:pPr>
              <w:pStyle w:val="BodyTextIndent"/>
              <w:spacing w:after="0"/>
              <w:jc w:val="center"/>
              <w:rPr>
                <w:rFonts w:ascii="Times New Roman" w:hAnsi="Times New Roman"/>
                <w:b/>
                <w:sz w:val="28"/>
                <w:szCs w:val="28"/>
                <w:lang w:val="en-US" w:eastAsia="en-US"/>
              </w:rPr>
            </w:pPr>
            <w:r w:rsidRPr="007E3E8D">
              <w:rPr>
                <w:rFonts w:ascii="Times New Roman" w:hAnsi="Times New Roman"/>
                <w:b/>
                <w:sz w:val="28"/>
                <w:szCs w:val="28"/>
                <w:lang w:val="en-US" w:eastAsia="en-US"/>
              </w:rPr>
              <w:t>KT. CHỦ TỊCH</w:t>
            </w:r>
          </w:p>
          <w:p w:rsidR="00813453" w:rsidRPr="007E3E8D" w:rsidRDefault="00813453" w:rsidP="006C7BEA">
            <w:pPr>
              <w:pStyle w:val="BodyTextIndent"/>
              <w:spacing w:after="0"/>
              <w:jc w:val="center"/>
              <w:rPr>
                <w:rFonts w:ascii="Times New Roman" w:hAnsi="Times New Roman"/>
                <w:b/>
                <w:sz w:val="28"/>
                <w:szCs w:val="28"/>
                <w:lang w:val="en-US" w:eastAsia="en-US"/>
              </w:rPr>
            </w:pPr>
            <w:r w:rsidRPr="007E3E8D">
              <w:rPr>
                <w:rFonts w:ascii="Times New Roman" w:hAnsi="Times New Roman"/>
                <w:b/>
                <w:sz w:val="28"/>
                <w:szCs w:val="28"/>
                <w:lang w:val="en-US" w:eastAsia="en-US"/>
              </w:rPr>
              <w:t>PHÓ CHỦ TỊCH</w:t>
            </w:r>
          </w:p>
          <w:p w:rsidR="00813453" w:rsidRPr="007E3E8D" w:rsidRDefault="00813453" w:rsidP="006C7BEA">
            <w:pPr>
              <w:pStyle w:val="BodyTextIndent"/>
              <w:spacing w:after="0"/>
              <w:jc w:val="center"/>
              <w:rPr>
                <w:rFonts w:ascii="Times New Roman" w:hAnsi="Times New Roman"/>
                <w:b/>
                <w:i/>
                <w:sz w:val="28"/>
                <w:szCs w:val="28"/>
                <w:lang w:val="en-US" w:eastAsia="en-US"/>
              </w:rPr>
            </w:pPr>
          </w:p>
          <w:p w:rsidR="00813453" w:rsidRPr="007E3E8D" w:rsidRDefault="00813453" w:rsidP="006C7BEA">
            <w:pPr>
              <w:pStyle w:val="BodyTextIndent"/>
              <w:spacing w:after="0"/>
              <w:jc w:val="center"/>
              <w:rPr>
                <w:rFonts w:ascii="Times New Roman" w:hAnsi="Times New Roman"/>
                <w:b/>
                <w:i/>
                <w:sz w:val="28"/>
                <w:szCs w:val="28"/>
                <w:lang w:val="en-US" w:eastAsia="en-US"/>
              </w:rPr>
            </w:pPr>
          </w:p>
          <w:p w:rsidR="00813453" w:rsidRPr="007E3E8D" w:rsidRDefault="00813453" w:rsidP="006C7BEA">
            <w:pPr>
              <w:pStyle w:val="BodyTextIndent"/>
              <w:spacing w:after="0"/>
              <w:jc w:val="center"/>
              <w:rPr>
                <w:rFonts w:ascii="Times New Roman" w:hAnsi="Times New Roman"/>
                <w:b/>
                <w:i/>
                <w:sz w:val="28"/>
                <w:szCs w:val="28"/>
                <w:lang w:val="en-US" w:eastAsia="en-US"/>
              </w:rPr>
            </w:pPr>
          </w:p>
          <w:p w:rsidR="00813453" w:rsidRPr="00811EBB" w:rsidRDefault="00813453" w:rsidP="006C7BEA">
            <w:pPr>
              <w:pStyle w:val="BodyTextIndent"/>
              <w:spacing w:after="0"/>
              <w:jc w:val="center"/>
              <w:rPr>
                <w:rFonts w:ascii="Times New Roman" w:hAnsi="Times New Roman"/>
                <w:b/>
                <w:i/>
                <w:sz w:val="36"/>
                <w:szCs w:val="28"/>
                <w:lang w:val="en-US" w:eastAsia="en-US"/>
              </w:rPr>
            </w:pPr>
          </w:p>
          <w:p w:rsidR="00813453" w:rsidRPr="007E3E8D" w:rsidRDefault="00813453" w:rsidP="006C7BEA">
            <w:pPr>
              <w:pStyle w:val="BodyTextIndent"/>
              <w:spacing w:after="0"/>
              <w:jc w:val="center"/>
              <w:rPr>
                <w:rFonts w:ascii="Times New Roman" w:hAnsi="Times New Roman"/>
                <w:b/>
                <w:iCs/>
                <w:sz w:val="28"/>
                <w:szCs w:val="28"/>
                <w:lang w:val="en-US" w:eastAsia="en-US"/>
              </w:rPr>
            </w:pPr>
            <w:r w:rsidRPr="007E3E8D">
              <w:rPr>
                <w:rFonts w:ascii="Times New Roman" w:hAnsi="Times New Roman"/>
                <w:b/>
                <w:sz w:val="28"/>
                <w:szCs w:val="28"/>
                <w:lang w:val="en-US" w:eastAsia="en-US"/>
              </w:rPr>
              <w:t>Huỳnh Bảo</w:t>
            </w:r>
          </w:p>
        </w:tc>
      </w:tr>
    </w:tbl>
    <w:p w:rsidR="00813453" w:rsidRPr="007E3E8D" w:rsidRDefault="00813453" w:rsidP="00813453">
      <w:pPr>
        <w:rPr>
          <w:rFonts w:ascii="Times New Roman" w:hAnsi="Times New Roman"/>
          <w:sz w:val="28"/>
          <w:szCs w:val="28"/>
        </w:rPr>
      </w:pPr>
    </w:p>
    <w:p w:rsidR="00B67A54" w:rsidRPr="007E3E8D" w:rsidRDefault="00B67A54">
      <w:pPr>
        <w:rPr>
          <w:rFonts w:ascii="Times New Roman" w:hAnsi="Times New Roman"/>
          <w:sz w:val="28"/>
          <w:szCs w:val="28"/>
        </w:rPr>
      </w:pPr>
    </w:p>
    <w:sectPr w:rsidR="00B67A54" w:rsidRPr="007E3E8D" w:rsidSect="00D71871">
      <w:headerReference w:type="default" r:id="rId6"/>
      <w:pgSz w:w="11907" w:h="16840"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6C9" w:rsidRDefault="005966C9">
      <w:pPr>
        <w:spacing w:after="0" w:line="240" w:lineRule="auto"/>
      </w:pPr>
      <w:r>
        <w:separator/>
      </w:r>
    </w:p>
  </w:endnote>
  <w:endnote w:type="continuationSeparator" w:id="0">
    <w:p w:rsidR="005966C9" w:rsidRDefault="00596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6C9" w:rsidRDefault="005966C9">
      <w:pPr>
        <w:spacing w:after="0" w:line="240" w:lineRule="auto"/>
      </w:pPr>
      <w:r>
        <w:separator/>
      </w:r>
    </w:p>
  </w:footnote>
  <w:footnote w:type="continuationSeparator" w:id="0">
    <w:p w:rsidR="005966C9" w:rsidRDefault="00596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B3D" w:rsidRDefault="00267E85">
    <w:pPr>
      <w:pStyle w:val="Header"/>
      <w:jc w:val="center"/>
    </w:pPr>
    <w:r>
      <w:fldChar w:fldCharType="begin"/>
    </w:r>
    <w:r>
      <w:instrText xml:space="preserve"> PAGE   \* MERGEFORMAT </w:instrText>
    </w:r>
    <w:r>
      <w:fldChar w:fldCharType="separate"/>
    </w:r>
    <w:r w:rsidR="00567034">
      <w:rPr>
        <w:noProof/>
      </w:rPr>
      <w:t>4</w:t>
    </w:r>
    <w:r>
      <w:fldChar w:fldCharType="end"/>
    </w:r>
  </w:p>
  <w:p w:rsidR="008E3B3D" w:rsidRDefault="005966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453"/>
    <w:rsid w:val="00036B63"/>
    <w:rsid w:val="000F372F"/>
    <w:rsid w:val="00114F60"/>
    <w:rsid w:val="001477E0"/>
    <w:rsid w:val="001C7E6E"/>
    <w:rsid w:val="0025474A"/>
    <w:rsid w:val="002569CC"/>
    <w:rsid w:val="0026657D"/>
    <w:rsid w:val="00267E85"/>
    <w:rsid w:val="002800AE"/>
    <w:rsid w:val="00290F5D"/>
    <w:rsid w:val="003A6366"/>
    <w:rsid w:val="003B064A"/>
    <w:rsid w:val="00433395"/>
    <w:rsid w:val="004A2BCD"/>
    <w:rsid w:val="004A3728"/>
    <w:rsid w:val="004C5893"/>
    <w:rsid w:val="004D76BC"/>
    <w:rsid w:val="00515493"/>
    <w:rsid w:val="00527983"/>
    <w:rsid w:val="00567034"/>
    <w:rsid w:val="00583593"/>
    <w:rsid w:val="005966C9"/>
    <w:rsid w:val="005B33FC"/>
    <w:rsid w:val="005B565E"/>
    <w:rsid w:val="005E201F"/>
    <w:rsid w:val="0072451D"/>
    <w:rsid w:val="00726A69"/>
    <w:rsid w:val="007676BE"/>
    <w:rsid w:val="007E3E8D"/>
    <w:rsid w:val="00811EBB"/>
    <w:rsid w:val="00813453"/>
    <w:rsid w:val="008F3627"/>
    <w:rsid w:val="009B2CC3"/>
    <w:rsid w:val="00A20A8A"/>
    <w:rsid w:val="00AA6FC5"/>
    <w:rsid w:val="00AF6FB8"/>
    <w:rsid w:val="00B0199A"/>
    <w:rsid w:val="00B04D4C"/>
    <w:rsid w:val="00B34306"/>
    <w:rsid w:val="00B67A54"/>
    <w:rsid w:val="00D71871"/>
    <w:rsid w:val="00D97F46"/>
    <w:rsid w:val="00DB7C2F"/>
    <w:rsid w:val="00DD1165"/>
    <w:rsid w:val="00E341EF"/>
    <w:rsid w:val="00E543F3"/>
    <w:rsid w:val="00F2191A"/>
    <w:rsid w:val="00F553DA"/>
    <w:rsid w:val="00F61F60"/>
    <w:rsid w:val="00F66CFB"/>
    <w:rsid w:val="00FF4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75E4C"/>
  <w15:docId w15:val="{0A31B6A1-6BC7-4EF9-B02C-C62804301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453"/>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813453"/>
    <w:pPr>
      <w:spacing w:after="0" w:line="240" w:lineRule="auto"/>
      <w:ind w:left="720" w:firstLine="720"/>
      <w:jc w:val="both"/>
    </w:pPr>
    <w:rPr>
      <w:rFonts w:ascii="Times New Roman" w:eastAsia="Times New Roman" w:hAnsi="Times New Roman"/>
      <w:sz w:val="28"/>
      <w:szCs w:val="24"/>
      <w:lang w:val="x-none" w:eastAsia="x-none"/>
    </w:rPr>
  </w:style>
  <w:style w:type="character" w:customStyle="1" w:styleId="BodyTextIndent2Char">
    <w:name w:val="Body Text Indent 2 Char"/>
    <w:basedOn w:val="DefaultParagraphFont"/>
    <w:link w:val="BodyTextIndent2"/>
    <w:rsid w:val="00813453"/>
    <w:rPr>
      <w:rFonts w:eastAsia="Times New Roman" w:cs="Times New Roman"/>
      <w:szCs w:val="24"/>
      <w:lang w:val="x-none" w:eastAsia="x-none"/>
    </w:rPr>
  </w:style>
  <w:style w:type="paragraph" w:styleId="BodyTextIndent">
    <w:name w:val="Body Text Indent"/>
    <w:basedOn w:val="Normal"/>
    <w:link w:val="BodyTextIndentChar"/>
    <w:unhideWhenUsed/>
    <w:rsid w:val="00813453"/>
    <w:pPr>
      <w:spacing w:after="120"/>
      <w:ind w:left="283"/>
    </w:pPr>
    <w:rPr>
      <w:lang w:val="x-none" w:eastAsia="x-none"/>
    </w:rPr>
  </w:style>
  <w:style w:type="character" w:customStyle="1" w:styleId="BodyTextIndentChar">
    <w:name w:val="Body Text Indent Char"/>
    <w:basedOn w:val="DefaultParagraphFont"/>
    <w:link w:val="BodyTextIndent"/>
    <w:rsid w:val="00813453"/>
    <w:rPr>
      <w:rFonts w:ascii="Calibri" w:eastAsia="Calibri" w:hAnsi="Calibri" w:cs="Times New Roman"/>
      <w:sz w:val="22"/>
      <w:lang w:val="x-none" w:eastAsia="x-none"/>
    </w:rPr>
  </w:style>
  <w:style w:type="paragraph" w:styleId="Header">
    <w:name w:val="header"/>
    <w:basedOn w:val="Normal"/>
    <w:link w:val="HeaderChar"/>
    <w:uiPriority w:val="99"/>
    <w:unhideWhenUsed/>
    <w:rsid w:val="00813453"/>
    <w:pPr>
      <w:tabs>
        <w:tab w:val="center" w:pos="4680"/>
        <w:tab w:val="right" w:pos="9360"/>
      </w:tabs>
    </w:pPr>
  </w:style>
  <w:style w:type="character" w:customStyle="1" w:styleId="HeaderChar">
    <w:name w:val="Header Char"/>
    <w:basedOn w:val="DefaultParagraphFont"/>
    <w:link w:val="Header"/>
    <w:uiPriority w:val="99"/>
    <w:rsid w:val="00813453"/>
    <w:rPr>
      <w:rFonts w:ascii="Calibri" w:eastAsia="Calibri" w:hAnsi="Calibri" w:cs="Times New Roman"/>
      <w:sz w:val="22"/>
    </w:rPr>
  </w:style>
  <w:style w:type="paragraph" w:styleId="ListParagraph">
    <w:name w:val="List Paragraph"/>
    <w:basedOn w:val="Normal"/>
    <w:uiPriority w:val="34"/>
    <w:qFormat/>
    <w:rsid w:val="00813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1394</Words>
  <Characters>7949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2024-04-03T01:42:00Z</dcterms:created>
  <dcterms:modified xsi:type="dcterms:W3CDTF">2024-04-08T07:40:00Z</dcterms:modified>
</cp:coreProperties>
</file>